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F20" w:rsidRPr="000C5E80" w:rsidRDefault="003B5F20" w:rsidP="003B5F20">
      <w:pPr>
        <w:jc w:val="center"/>
        <w:outlineLvl w:val="0"/>
        <w:rPr>
          <w:rFonts w:ascii="Times New Roman" w:eastAsia="Times New Roman" w:hAnsi="Times New Roman" w:cs="Times New Roman"/>
          <w:b/>
          <w:bCs/>
          <w:kern w:val="36"/>
          <w:sz w:val="26"/>
          <w:szCs w:val="26"/>
        </w:rPr>
      </w:pPr>
      <w:r w:rsidRPr="000C5E80">
        <w:rPr>
          <w:rFonts w:ascii="Times New Roman" w:eastAsia="Times New Roman" w:hAnsi="Times New Roman" w:cs="Times New Roman"/>
          <w:b/>
          <w:bCs/>
          <w:kern w:val="36"/>
          <w:sz w:val="26"/>
          <w:szCs w:val="26"/>
        </w:rPr>
        <w:t xml:space="preserve">Какая информация должна предоставляться потребителям </w:t>
      </w:r>
    </w:p>
    <w:p w:rsidR="00534630" w:rsidRPr="000C5E80" w:rsidRDefault="003B5F20" w:rsidP="00534630">
      <w:pPr>
        <w:jc w:val="center"/>
        <w:outlineLvl w:val="0"/>
        <w:rPr>
          <w:rFonts w:ascii="Times New Roman" w:eastAsia="Times New Roman" w:hAnsi="Times New Roman" w:cs="Times New Roman"/>
          <w:b/>
          <w:bCs/>
          <w:kern w:val="36"/>
          <w:sz w:val="26"/>
          <w:szCs w:val="26"/>
        </w:rPr>
      </w:pPr>
      <w:r w:rsidRPr="000C5E80">
        <w:rPr>
          <w:rFonts w:ascii="Times New Roman" w:eastAsia="Times New Roman" w:hAnsi="Times New Roman" w:cs="Times New Roman"/>
          <w:b/>
          <w:bCs/>
          <w:kern w:val="36"/>
          <w:sz w:val="26"/>
          <w:szCs w:val="26"/>
        </w:rPr>
        <w:t xml:space="preserve">при </w:t>
      </w:r>
      <w:r w:rsidR="00534630" w:rsidRPr="000C5E80">
        <w:rPr>
          <w:rFonts w:ascii="Times New Roman" w:eastAsia="Times New Roman" w:hAnsi="Times New Roman" w:cs="Times New Roman"/>
          <w:b/>
          <w:bCs/>
          <w:kern w:val="36"/>
          <w:sz w:val="26"/>
          <w:szCs w:val="26"/>
        </w:rPr>
        <w:t>дистанционн</w:t>
      </w:r>
      <w:r w:rsidRPr="000C5E80">
        <w:rPr>
          <w:rFonts w:ascii="Times New Roman" w:eastAsia="Times New Roman" w:hAnsi="Times New Roman" w:cs="Times New Roman"/>
          <w:b/>
          <w:bCs/>
          <w:kern w:val="36"/>
          <w:sz w:val="26"/>
          <w:szCs w:val="26"/>
        </w:rPr>
        <w:t>о</w:t>
      </w:r>
      <w:r w:rsidR="00534630" w:rsidRPr="000C5E80">
        <w:rPr>
          <w:rFonts w:ascii="Times New Roman" w:eastAsia="Times New Roman" w:hAnsi="Times New Roman" w:cs="Times New Roman"/>
          <w:b/>
          <w:bCs/>
          <w:kern w:val="36"/>
          <w:sz w:val="26"/>
          <w:szCs w:val="26"/>
        </w:rPr>
        <w:t>м способ</w:t>
      </w:r>
      <w:r w:rsidRPr="000C5E80">
        <w:rPr>
          <w:rFonts w:ascii="Times New Roman" w:eastAsia="Times New Roman" w:hAnsi="Times New Roman" w:cs="Times New Roman"/>
          <w:b/>
          <w:bCs/>
          <w:kern w:val="36"/>
          <w:sz w:val="26"/>
          <w:szCs w:val="26"/>
        </w:rPr>
        <w:t>е продажи товаров</w:t>
      </w:r>
      <w:r w:rsidR="00534630" w:rsidRPr="000C5E80">
        <w:rPr>
          <w:rFonts w:ascii="Times New Roman" w:eastAsia="Times New Roman" w:hAnsi="Times New Roman" w:cs="Times New Roman"/>
          <w:b/>
          <w:bCs/>
          <w:kern w:val="36"/>
          <w:sz w:val="26"/>
          <w:szCs w:val="26"/>
        </w:rPr>
        <w:t xml:space="preserve"> </w:t>
      </w:r>
    </w:p>
    <w:p w:rsidR="0072615B" w:rsidRPr="000C5E80" w:rsidRDefault="0072615B" w:rsidP="003B5F20">
      <w:pPr>
        <w:autoSpaceDE w:val="0"/>
        <w:autoSpaceDN w:val="0"/>
        <w:adjustRightInd w:val="0"/>
        <w:ind w:firstLine="540"/>
        <w:rPr>
          <w:rFonts w:ascii="Times New Roman" w:hAnsi="Times New Roman" w:cs="Times New Roman"/>
          <w:sz w:val="26"/>
          <w:szCs w:val="26"/>
        </w:rPr>
      </w:pPr>
    </w:p>
    <w:p w:rsidR="0072615B" w:rsidRPr="000C5E80" w:rsidRDefault="0072615B" w:rsidP="003B5F20">
      <w:pPr>
        <w:autoSpaceDE w:val="0"/>
        <w:autoSpaceDN w:val="0"/>
        <w:adjustRightInd w:val="0"/>
        <w:ind w:firstLine="540"/>
        <w:rPr>
          <w:rFonts w:ascii="Times New Roman" w:hAnsi="Times New Roman" w:cs="Times New Roman"/>
          <w:sz w:val="26"/>
          <w:szCs w:val="26"/>
        </w:rPr>
      </w:pPr>
      <w:r w:rsidRPr="000C5E80">
        <w:rPr>
          <w:rFonts w:ascii="Times New Roman" w:hAnsi="Times New Roman" w:cs="Times New Roman"/>
          <w:sz w:val="26"/>
          <w:szCs w:val="26"/>
        </w:rPr>
        <w:t xml:space="preserve">Практика рассмотрения поступающих в </w:t>
      </w:r>
      <w:r w:rsidRPr="000C5E80">
        <w:rPr>
          <w:rFonts w:ascii="Times New Roman" w:eastAsia="Times New Roman" w:hAnsi="Times New Roman" w:cs="Times New Roman"/>
          <w:sz w:val="26"/>
          <w:szCs w:val="26"/>
        </w:rPr>
        <w:t xml:space="preserve">Управление Роспотребнадзора по Костромской области </w:t>
      </w:r>
      <w:r w:rsidRPr="000C5E80">
        <w:rPr>
          <w:rFonts w:ascii="Times New Roman" w:hAnsi="Times New Roman" w:cs="Times New Roman"/>
          <w:sz w:val="26"/>
          <w:szCs w:val="26"/>
        </w:rPr>
        <w:t>обращений потребителей, купивших товары через интернет-магазины</w:t>
      </w:r>
      <w:r w:rsidR="00C21E4B" w:rsidRPr="000C5E80">
        <w:rPr>
          <w:rFonts w:ascii="Times New Roman" w:hAnsi="Times New Roman" w:cs="Times New Roman"/>
          <w:sz w:val="26"/>
          <w:szCs w:val="26"/>
        </w:rPr>
        <w:t>, показывает</w:t>
      </w:r>
      <w:r w:rsidRPr="000C5E80">
        <w:rPr>
          <w:rFonts w:ascii="Times New Roman" w:hAnsi="Times New Roman" w:cs="Times New Roman"/>
          <w:sz w:val="26"/>
          <w:szCs w:val="26"/>
        </w:rPr>
        <w:t xml:space="preserve">, </w:t>
      </w:r>
      <w:r w:rsidR="00C21E4B" w:rsidRPr="000C5E80">
        <w:rPr>
          <w:rFonts w:ascii="Times New Roman" w:hAnsi="Times New Roman" w:cs="Times New Roman"/>
          <w:sz w:val="26"/>
          <w:szCs w:val="26"/>
        </w:rPr>
        <w:t xml:space="preserve">что трудности с обменом и возвратом такого товара, с выполнением продавцом гарантийных обязательств возникают у покупателей вследствие отсутствия </w:t>
      </w:r>
      <w:r w:rsidR="00CA7F99">
        <w:rPr>
          <w:rFonts w:ascii="Times New Roman" w:hAnsi="Times New Roman" w:cs="Times New Roman"/>
          <w:sz w:val="26"/>
          <w:szCs w:val="26"/>
        </w:rPr>
        <w:t>необходимой</w:t>
      </w:r>
      <w:r w:rsidR="00C21E4B" w:rsidRPr="000C5E80">
        <w:rPr>
          <w:rFonts w:ascii="Times New Roman" w:hAnsi="Times New Roman" w:cs="Times New Roman"/>
          <w:sz w:val="26"/>
          <w:szCs w:val="26"/>
        </w:rPr>
        <w:t xml:space="preserve"> информации, в том числе о продавце товара. </w:t>
      </w:r>
    </w:p>
    <w:p w:rsidR="003B5F20" w:rsidRPr="000C5E80" w:rsidRDefault="005A6F34" w:rsidP="003B5F20">
      <w:pPr>
        <w:autoSpaceDE w:val="0"/>
        <w:autoSpaceDN w:val="0"/>
        <w:adjustRightInd w:val="0"/>
        <w:ind w:firstLine="540"/>
        <w:rPr>
          <w:rFonts w:ascii="Times New Roman" w:hAnsi="Times New Roman" w:cs="Times New Roman"/>
          <w:sz w:val="26"/>
          <w:szCs w:val="26"/>
        </w:rPr>
      </w:pPr>
      <w:proofErr w:type="gramStart"/>
      <w:r w:rsidRPr="000C5E80">
        <w:rPr>
          <w:rFonts w:ascii="Times New Roman" w:hAnsi="Times New Roman" w:cs="Times New Roman"/>
          <w:sz w:val="26"/>
          <w:szCs w:val="26"/>
        </w:rPr>
        <w:t>Напомним, о</w:t>
      </w:r>
      <w:r w:rsidR="003B5F20" w:rsidRPr="000C5E80">
        <w:rPr>
          <w:rFonts w:ascii="Times New Roman" w:hAnsi="Times New Roman" w:cs="Times New Roman"/>
          <w:sz w:val="26"/>
          <w:szCs w:val="26"/>
        </w:rPr>
        <w:t>тношения, связанные с продажей товаров на основании ознакомления покупателя с предложенным продавцом описанием товара в каталогах, проспектах, буклетах, фотоснимках, средствах связи (телевизионных, почтовых, радиосвязи и других, в том числе через Интернет) или иными способами, исключающими возможность непосредственного ознакомления потребителя с товаром либо образцом товара при заключении соответствующего договора, регулируются</w:t>
      </w:r>
      <w:hyperlink r:id="rId5" w:history="1">
        <w:r w:rsidR="003B5F20" w:rsidRPr="000C5E80">
          <w:rPr>
            <w:rFonts w:ascii="Times New Roman" w:hAnsi="Times New Roman" w:cs="Times New Roman"/>
            <w:sz w:val="26"/>
            <w:szCs w:val="26"/>
          </w:rPr>
          <w:t xml:space="preserve"> ст. 497</w:t>
        </w:r>
      </w:hyperlink>
      <w:r w:rsidR="003B5F20" w:rsidRPr="000C5E80">
        <w:rPr>
          <w:rFonts w:ascii="Times New Roman" w:hAnsi="Times New Roman" w:cs="Times New Roman"/>
          <w:sz w:val="26"/>
          <w:szCs w:val="26"/>
        </w:rPr>
        <w:t xml:space="preserve"> Гражданского кодекса РФ, </w:t>
      </w:r>
      <w:hyperlink r:id="rId6" w:history="1">
        <w:r w:rsidR="003B5F20" w:rsidRPr="000C5E80">
          <w:rPr>
            <w:rFonts w:ascii="Times New Roman" w:hAnsi="Times New Roman" w:cs="Times New Roman"/>
            <w:sz w:val="26"/>
            <w:szCs w:val="26"/>
          </w:rPr>
          <w:t>ст. 26.1</w:t>
        </w:r>
      </w:hyperlink>
      <w:r w:rsidR="003B5F20" w:rsidRPr="000C5E80">
        <w:rPr>
          <w:rFonts w:ascii="Times New Roman" w:hAnsi="Times New Roman" w:cs="Times New Roman"/>
          <w:sz w:val="26"/>
          <w:szCs w:val="26"/>
        </w:rPr>
        <w:t xml:space="preserve"> Закона РФ «О</w:t>
      </w:r>
      <w:proofErr w:type="gramEnd"/>
      <w:r w:rsidR="003B5F20" w:rsidRPr="000C5E80">
        <w:rPr>
          <w:rFonts w:ascii="Times New Roman" w:hAnsi="Times New Roman" w:cs="Times New Roman"/>
          <w:sz w:val="26"/>
          <w:szCs w:val="26"/>
        </w:rPr>
        <w:t xml:space="preserve"> защите прав потребителей» и </w:t>
      </w:r>
      <w:hyperlink r:id="rId7" w:history="1">
        <w:r w:rsidR="003B5F20" w:rsidRPr="000C5E80">
          <w:rPr>
            <w:rFonts w:ascii="Times New Roman" w:hAnsi="Times New Roman" w:cs="Times New Roman"/>
            <w:sz w:val="26"/>
            <w:szCs w:val="26"/>
          </w:rPr>
          <w:t>Правилами</w:t>
        </w:r>
      </w:hyperlink>
      <w:r w:rsidR="003B5F20" w:rsidRPr="000C5E80">
        <w:rPr>
          <w:rFonts w:ascii="Times New Roman" w:hAnsi="Times New Roman" w:cs="Times New Roman"/>
          <w:sz w:val="26"/>
          <w:szCs w:val="26"/>
        </w:rPr>
        <w:t xml:space="preserve"> продажи товаров дистанционным способом.</w:t>
      </w:r>
    </w:p>
    <w:p w:rsidR="003B5F20" w:rsidRPr="000C5E80" w:rsidRDefault="0043748F" w:rsidP="003B5F20">
      <w:pPr>
        <w:autoSpaceDE w:val="0"/>
        <w:autoSpaceDN w:val="0"/>
        <w:adjustRightInd w:val="0"/>
        <w:ind w:firstLine="540"/>
        <w:rPr>
          <w:rFonts w:ascii="Times New Roman" w:hAnsi="Times New Roman" w:cs="Times New Roman"/>
          <w:sz w:val="26"/>
          <w:szCs w:val="26"/>
        </w:rPr>
      </w:pPr>
      <w:r w:rsidRPr="000C5E80">
        <w:rPr>
          <w:rFonts w:ascii="Times New Roman" w:hAnsi="Times New Roman" w:cs="Times New Roman"/>
          <w:sz w:val="26"/>
          <w:szCs w:val="26"/>
        </w:rPr>
        <w:t>П</w:t>
      </w:r>
      <w:r w:rsidR="003B5F20" w:rsidRPr="000C5E80">
        <w:rPr>
          <w:rFonts w:ascii="Times New Roman" w:hAnsi="Times New Roman" w:cs="Times New Roman"/>
          <w:sz w:val="26"/>
          <w:szCs w:val="26"/>
        </w:rPr>
        <w:t xml:space="preserve">родавец </w:t>
      </w:r>
      <w:r w:rsidR="005A6F34" w:rsidRPr="000C5E80">
        <w:rPr>
          <w:rFonts w:ascii="Times New Roman" w:hAnsi="Times New Roman" w:cs="Times New Roman"/>
          <w:sz w:val="26"/>
          <w:szCs w:val="26"/>
        </w:rPr>
        <w:t xml:space="preserve">(индивидуальный предприниматель либо торговая организация) </w:t>
      </w:r>
      <w:r w:rsidR="003B5F20" w:rsidRPr="000C5E80">
        <w:rPr>
          <w:rFonts w:ascii="Times New Roman" w:hAnsi="Times New Roman" w:cs="Times New Roman"/>
          <w:sz w:val="26"/>
          <w:szCs w:val="26"/>
        </w:rPr>
        <w:t xml:space="preserve">до заключения договора продажи </w:t>
      </w:r>
      <w:r w:rsidR="005A6F34" w:rsidRPr="000C5E80">
        <w:rPr>
          <w:rFonts w:ascii="Times New Roman" w:hAnsi="Times New Roman" w:cs="Times New Roman"/>
          <w:sz w:val="26"/>
          <w:szCs w:val="26"/>
        </w:rPr>
        <w:t xml:space="preserve">товара </w:t>
      </w:r>
      <w:r w:rsidR="003B5F20" w:rsidRPr="000C5E80">
        <w:rPr>
          <w:rFonts w:ascii="Times New Roman" w:hAnsi="Times New Roman" w:cs="Times New Roman"/>
          <w:sz w:val="26"/>
          <w:szCs w:val="26"/>
        </w:rPr>
        <w:t xml:space="preserve">обязан предоставить покупателю информацию в объеме, предусмотренном законодательством. </w:t>
      </w:r>
      <w:proofErr w:type="gramStart"/>
      <w:r w:rsidR="003B5F20" w:rsidRPr="000C5E80">
        <w:rPr>
          <w:rFonts w:ascii="Times New Roman" w:hAnsi="Times New Roman" w:cs="Times New Roman"/>
          <w:sz w:val="26"/>
          <w:szCs w:val="26"/>
        </w:rPr>
        <w:t>Прежде всего</w:t>
      </w:r>
      <w:r w:rsidR="005A6F34" w:rsidRPr="000C5E80">
        <w:rPr>
          <w:rFonts w:ascii="Times New Roman" w:hAnsi="Times New Roman" w:cs="Times New Roman"/>
          <w:sz w:val="26"/>
          <w:szCs w:val="26"/>
        </w:rPr>
        <w:t>,</w:t>
      </w:r>
      <w:r w:rsidR="003B5F20" w:rsidRPr="000C5E80">
        <w:rPr>
          <w:rFonts w:ascii="Times New Roman" w:hAnsi="Times New Roman" w:cs="Times New Roman"/>
          <w:sz w:val="26"/>
          <w:szCs w:val="26"/>
        </w:rPr>
        <w:t xml:space="preserve"> это информация о самом продавце (полное наименование</w:t>
      </w:r>
      <w:r w:rsidR="005A6F34" w:rsidRPr="000C5E80">
        <w:rPr>
          <w:rFonts w:ascii="Times New Roman" w:hAnsi="Times New Roman" w:cs="Times New Roman"/>
          <w:sz w:val="26"/>
          <w:szCs w:val="26"/>
        </w:rPr>
        <w:t xml:space="preserve"> </w:t>
      </w:r>
      <w:r w:rsidRPr="000C5E80">
        <w:rPr>
          <w:rFonts w:ascii="Times New Roman" w:hAnsi="Times New Roman" w:cs="Times New Roman"/>
          <w:sz w:val="26"/>
          <w:szCs w:val="26"/>
        </w:rPr>
        <w:t>общества либо ФИО</w:t>
      </w:r>
      <w:proofErr w:type="gramEnd"/>
      <w:r w:rsidRPr="000C5E80">
        <w:rPr>
          <w:rFonts w:ascii="Times New Roman" w:hAnsi="Times New Roman" w:cs="Times New Roman"/>
          <w:sz w:val="26"/>
          <w:szCs w:val="26"/>
        </w:rPr>
        <w:t xml:space="preserve"> индивидуального предпринимателя</w:t>
      </w:r>
      <w:r w:rsidR="003B5F20" w:rsidRPr="000C5E80">
        <w:rPr>
          <w:rFonts w:ascii="Times New Roman" w:hAnsi="Times New Roman" w:cs="Times New Roman"/>
          <w:sz w:val="26"/>
          <w:szCs w:val="26"/>
        </w:rPr>
        <w:t xml:space="preserve">), его </w:t>
      </w:r>
      <w:proofErr w:type="gramStart"/>
      <w:r w:rsidR="003B5F20" w:rsidRPr="000C5E80">
        <w:rPr>
          <w:rFonts w:ascii="Times New Roman" w:hAnsi="Times New Roman" w:cs="Times New Roman"/>
          <w:sz w:val="26"/>
          <w:szCs w:val="26"/>
        </w:rPr>
        <w:t>местонахождении</w:t>
      </w:r>
      <w:proofErr w:type="gramEnd"/>
      <w:r w:rsidR="003B5F20" w:rsidRPr="000C5E80">
        <w:rPr>
          <w:rFonts w:ascii="Times New Roman" w:hAnsi="Times New Roman" w:cs="Times New Roman"/>
          <w:sz w:val="26"/>
          <w:szCs w:val="26"/>
        </w:rPr>
        <w:t>, о месте изготовления товара, об основных потребительских свойствах товара, его цене и об условиях приобретения, доставки, о сроках службы, годности и гарантийном сроке, о порядке оплаты товара, а также о сроке, в течение которого действует предложение о заключении договора.</w:t>
      </w:r>
      <w:r w:rsidR="00A060C7" w:rsidRPr="000C5E80">
        <w:rPr>
          <w:rFonts w:ascii="Times New Roman" w:hAnsi="Times New Roman" w:cs="Times New Roman"/>
          <w:sz w:val="26"/>
          <w:szCs w:val="26"/>
        </w:rPr>
        <w:t xml:space="preserve"> </w:t>
      </w:r>
      <w:r w:rsidR="003B5F20" w:rsidRPr="000C5E80">
        <w:rPr>
          <w:rFonts w:ascii="Times New Roman" w:hAnsi="Times New Roman" w:cs="Times New Roman"/>
          <w:sz w:val="26"/>
          <w:szCs w:val="26"/>
        </w:rPr>
        <w:t>Информация должна доводиться до по</w:t>
      </w:r>
      <w:r w:rsidR="00A060C7" w:rsidRPr="000C5E80">
        <w:rPr>
          <w:rFonts w:ascii="Times New Roman" w:hAnsi="Times New Roman" w:cs="Times New Roman"/>
          <w:sz w:val="26"/>
          <w:szCs w:val="26"/>
        </w:rPr>
        <w:t>купателя</w:t>
      </w:r>
      <w:r w:rsidR="003B5F20" w:rsidRPr="000C5E80">
        <w:rPr>
          <w:rFonts w:ascii="Times New Roman" w:hAnsi="Times New Roman" w:cs="Times New Roman"/>
          <w:sz w:val="26"/>
          <w:szCs w:val="26"/>
        </w:rPr>
        <w:t xml:space="preserve"> в наглядной и доступной форме способами, обеспечивающими полное соблюдение указанных требований. </w:t>
      </w:r>
    </w:p>
    <w:p w:rsidR="006F5965" w:rsidRPr="000C5E80" w:rsidRDefault="003B5F20" w:rsidP="003B5F20">
      <w:pPr>
        <w:autoSpaceDE w:val="0"/>
        <w:autoSpaceDN w:val="0"/>
        <w:adjustRightInd w:val="0"/>
        <w:ind w:firstLine="540"/>
        <w:outlineLvl w:val="0"/>
        <w:rPr>
          <w:rFonts w:ascii="Times New Roman" w:hAnsi="Times New Roman" w:cs="Times New Roman"/>
          <w:sz w:val="26"/>
          <w:szCs w:val="26"/>
        </w:rPr>
      </w:pPr>
      <w:r w:rsidRPr="000C5E80">
        <w:rPr>
          <w:rFonts w:ascii="Times New Roman" w:hAnsi="Times New Roman" w:cs="Times New Roman"/>
          <w:sz w:val="26"/>
          <w:szCs w:val="26"/>
        </w:rPr>
        <w:t>Если в предложении товара отсутствует конкретная информация о товаре</w:t>
      </w:r>
      <w:r w:rsidR="007C49FD" w:rsidRPr="000C5E80">
        <w:rPr>
          <w:rFonts w:ascii="Times New Roman" w:hAnsi="Times New Roman" w:cs="Times New Roman"/>
          <w:sz w:val="26"/>
          <w:szCs w:val="26"/>
        </w:rPr>
        <w:t xml:space="preserve"> и</w:t>
      </w:r>
      <w:r w:rsidRPr="000C5E80">
        <w:rPr>
          <w:rFonts w:ascii="Times New Roman" w:hAnsi="Times New Roman" w:cs="Times New Roman"/>
          <w:sz w:val="26"/>
          <w:szCs w:val="26"/>
        </w:rPr>
        <w:t xml:space="preserve"> продавце, от </w:t>
      </w:r>
      <w:r w:rsidR="00B80DE8" w:rsidRPr="000C5E80">
        <w:rPr>
          <w:rFonts w:ascii="Times New Roman" w:hAnsi="Times New Roman" w:cs="Times New Roman"/>
          <w:sz w:val="26"/>
          <w:szCs w:val="26"/>
        </w:rPr>
        <w:t xml:space="preserve">покупки </w:t>
      </w:r>
      <w:r w:rsidRPr="000C5E80">
        <w:rPr>
          <w:rFonts w:ascii="Times New Roman" w:hAnsi="Times New Roman" w:cs="Times New Roman"/>
          <w:sz w:val="26"/>
          <w:szCs w:val="26"/>
        </w:rPr>
        <w:t xml:space="preserve">лучше отказаться. Затруднительно реализовать </w:t>
      </w:r>
      <w:r w:rsidR="00B80DE8" w:rsidRPr="000C5E80">
        <w:rPr>
          <w:rFonts w:ascii="Times New Roman" w:hAnsi="Times New Roman" w:cs="Times New Roman"/>
          <w:sz w:val="26"/>
          <w:szCs w:val="26"/>
        </w:rPr>
        <w:t xml:space="preserve">свои </w:t>
      </w:r>
      <w:r w:rsidRPr="000C5E80">
        <w:rPr>
          <w:rFonts w:ascii="Times New Roman" w:hAnsi="Times New Roman" w:cs="Times New Roman"/>
          <w:sz w:val="26"/>
          <w:szCs w:val="26"/>
        </w:rPr>
        <w:t xml:space="preserve">права </w:t>
      </w:r>
      <w:r w:rsidR="00B80DE8" w:rsidRPr="000C5E80">
        <w:rPr>
          <w:rFonts w:ascii="Times New Roman" w:hAnsi="Times New Roman" w:cs="Times New Roman"/>
          <w:sz w:val="26"/>
          <w:szCs w:val="26"/>
        </w:rPr>
        <w:t xml:space="preserve">как </w:t>
      </w:r>
      <w:r w:rsidRPr="000C5E80">
        <w:rPr>
          <w:rFonts w:ascii="Times New Roman" w:hAnsi="Times New Roman" w:cs="Times New Roman"/>
          <w:sz w:val="26"/>
          <w:szCs w:val="26"/>
        </w:rPr>
        <w:t xml:space="preserve">потребителя, в том числе право </w:t>
      </w:r>
      <w:r w:rsidR="00CA7F99">
        <w:rPr>
          <w:rFonts w:ascii="Times New Roman" w:hAnsi="Times New Roman" w:cs="Times New Roman"/>
          <w:sz w:val="26"/>
          <w:szCs w:val="26"/>
        </w:rPr>
        <w:t>отказаться от исполнения договора купли-продажи</w:t>
      </w:r>
      <w:r w:rsidRPr="000C5E80">
        <w:rPr>
          <w:rFonts w:ascii="Times New Roman" w:hAnsi="Times New Roman" w:cs="Times New Roman"/>
          <w:sz w:val="26"/>
          <w:szCs w:val="26"/>
        </w:rPr>
        <w:t xml:space="preserve"> некачественного товара, если неизвестны наименование продавца</w:t>
      </w:r>
      <w:r w:rsidR="000C5E80" w:rsidRPr="000C5E80">
        <w:rPr>
          <w:rFonts w:ascii="Times New Roman" w:hAnsi="Times New Roman" w:cs="Times New Roman"/>
          <w:sz w:val="26"/>
          <w:szCs w:val="26"/>
        </w:rPr>
        <w:t>, его местонахождени</w:t>
      </w:r>
      <w:r w:rsidR="00937361">
        <w:rPr>
          <w:rFonts w:ascii="Times New Roman" w:hAnsi="Times New Roman" w:cs="Times New Roman"/>
          <w:sz w:val="26"/>
          <w:szCs w:val="26"/>
        </w:rPr>
        <w:t>е</w:t>
      </w:r>
      <w:r w:rsidRPr="000C5E80">
        <w:rPr>
          <w:rFonts w:ascii="Times New Roman" w:hAnsi="Times New Roman" w:cs="Times New Roman"/>
          <w:sz w:val="26"/>
          <w:szCs w:val="26"/>
        </w:rPr>
        <w:t xml:space="preserve"> (сведения о </w:t>
      </w:r>
      <w:proofErr w:type="gramStart"/>
      <w:r w:rsidRPr="000C5E80">
        <w:rPr>
          <w:rFonts w:ascii="Times New Roman" w:hAnsi="Times New Roman" w:cs="Times New Roman"/>
          <w:sz w:val="26"/>
          <w:szCs w:val="26"/>
        </w:rPr>
        <w:t>номере</w:t>
      </w:r>
      <w:proofErr w:type="gramEnd"/>
      <w:r w:rsidRPr="000C5E80">
        <w:rPr>
          <w:rFonts w:ascii="Times New Roman" w:hAnsi="Times New Roman" w:cs="Times New Roman"/>
          <w:sz w:val="26"/>
          <w:szCs w:val="26"/>
        </w:rPr>
        <w:t xml:space="preserve"> а/я адресом не являются).</w:t>
      </w:r>
      <w:r w:rsidR="007C49FD" w:rsidRPr="000C5E80">
        <w:rPr>
          <w:rFonts w:ascii="Times New Roman" w:hAnsi="Times New Roman" w:cs="Times New Roman"/>
          <w:sz w:val="26"/>
          <w:szCs w:val="26"/>
        </w:rPr>
        <w:t xml:space="preserve"> </w:t>
      </w:r>
    </w:p>
    <w:p w:rsidR="00DC6F18" w:rsidRPr="000C5E80" w:rsidRDefault="003B5F20" w:rsidP="003B5F20">
      <w:pPr>
        <w:autoSpaceDE w:val="0"/>
        <w:autoSpaceDN w:val="0"/>
        <w:adjustRightInd w:val="0"/>
        <w:ind w:firstLine="540"/>
        <w:outlineLvl w:val="0"/>
        <w:rPr>
          <w:rFonts w:ascii="Times New Roman" w:hAnsi="Times New Roman" w:cs="Times New Roman"/>
          <w:sz w:val="26"/>
          <w:szCs w:val="26"/>
        </w:rPr>
      </w:pPr>
      <w:r w:rsidRPr="000C5E80">
        <w:rPr>
          <w:rFonts w:ascii="Times New Roman" w:hAnsi="Times New Roman" w:cs="Times New Roman"/>
          <w:sz w:val="26"/>
          <w:szCs w:val="26"/>
        </w:rPr>
        <w:t>В момент доставки товара продавец обязан довести до сведения покупателя всю вышеперечисленную информацию, но уже в письменной форме</w:t>
      </w:r>
      <w:r w:rsidR="000C5E80" w:rsidRPr="000C5E80">
        <w:rPr>
          <w:rFonts w:ascii="Times New Roman" w:hAnsi="Times New Roman" w:cs="Times New Roman"/>
          <w:sz w:val="26"/>
          <w:szCs w:val="26"/>
        </w:rPr>
        <w:t>. А</w:t>
      </w:r>
      <w:r w:rsidRPr="000C5E80">
        <w:rPr>
          <w:rFonts w:ascii="Times New Roman" w:hAnsi="Times New Roman" w:cs="Times New Roman"/>
          <w:sz w:val="26"/>
          <w:szCs w:val="26"/>
        </w:rPr>
        <w:t xml:space="preserve"> также сведения о правилах продажи товаров и информацию о порядке и сроках возврата товара</w:t>
      </w:r>
      <w:r w:rsidR="00DC6F18" w:rsidRPr="000C5E80">
        <w:rPr>
          <w:rFonts w:ascii="Times New Roman" w:hAnsi="Times New Roman" w:cs="Times New Roman"/>
          <w:sz w:val="26"/>
          <w:szCs w:val="26"/>
        </w:rPr>
        <w:t xml:space="preserve">, в частности о том, что покупатель вправе </w:t>
      </w:r>
      <w:r w:rsidRPr="000C5E80">
        <w:rPr>
          <w:rFonts w:ascii="Times New Roman" w:hAnsi="Times New Roman" w:cs="Times New Roman"/>
          <w:sz w:val="26"/>
          <w:szCs w:val="26"/>
        </w:rPr>
        <w:t xml:space="preserve">отказаться от товара в любое время до его передачи, а после передачи - в течение 7 дней. </w:t>
      </w:r>
      <w:r w:rsidR="00CC30BB" w:rsidRPr="000C5E80">
        <w:rPr>
          <w:rFonts w:ascii="Times New Roman" w:hAnsi="Times New Roman" w:cs="Times New Roman"/>
          <w:sz w:val="26"/>
          <w:szCs w:val="26"/>
        </w:rPr>
        <w:t xml:space="preserve">Если для доставки товара используются услуги третьего лица, продавец также должен проинформировать об этом покупателя. Кроме того, </w:t>
      </w:r>
      <w:r w:rsidR="006F5965" w:rsidRPr="000C5E80">
        <w:rPr>
          <w:rFonts w:ascii="Times New Roman" w:hAnsi="Times New Roman" w:cs="Times New Roman"/>
          <w:sz w:val="26"/>
          <w:szCs w:val="26"/>
        </w:rPr>
        <w:t>продавец обязан передать потребителю относящиеся к товару принадлежности и документы (технический паспорт, сертификат качества, инструкцию по эксплуатации и т. п.).</w:t>
      </w:r>
      <w:r w:rsidR="00CC30BB" w:rsidRPr="000C5E80">
        <w:rPr>
          <w:rFonts w:ascii="Times New Roman" w:hAnsi="Times New Roman" w:cs="Times New Roman"/>
          <w:sz w:val="26"/>
          <w:szCs w:val="26"/>
        </w:rPr>
        <w:t xml:space="preserve"> </w:t>
      </w:r>
    </w:p>
    <w:p w:rsidR="00CC30BB" w:rsidRPr="000C5E80" w:rsidRDefault="00E73794" w:rsidP="003B5F20">
      <w:pPr>
        <w:autoSpaceDE w:val="0"/>
        <w:autoSpaceDN w:val="0"/>
        <w:adjustRightInd w:val="0"/>
        <w:ind w:firstLine="540"/>
        <w:outlineLvl w:val="0"/>
        <w:rPr>
          <w:rFonts w:ascii="Times New Roman" w:hAnsi="Times New Roman" w:cs="Times New Roman"/>
          <w:sz w:val="26"/>
          <w:szCs w:val="26"/>
        </w:rPr>
      </w:pPr>
      <w:r w:rsidRPr="000C5E80">
        <w:rPr>
          <w:rFonts w:ascii="Times New Roman" w:hAnsi="Times New Roman" w:cs="Times New Roman"/>
          <w:sz w:val="26"/>
          <w:szCs w:val="26"/>
        </w:rPr>
        <w:t>В случае</w:t>
      </w:r>
      <w:proofErr w:type="gramStart"/>
      <w:r w:rsidRPr="000C5E80">
        <w:rPr>
          <w:rFonts w:ascii="Times New Roman" w:hAnsi="Times New Roman" w:cs="Times New Roman"/>
          <w:sz w:val="26"/>
          <w:szCs w:val="26"/>
        </w:rPr>
        <w:t>,</w:t>
      </w:r>
      <w:proofErr w:type="gramEnd"/>
      <w:r w:rsidRPr="000C5E80">
        <w:rPr>
          <w:rFonts w:ascii="Times New Roman" w:hAnsi="Times New Roman" w:cs="Times New Roman"/>
          <w:sz w:val="26"/>
          <w:szCs w:val="26"/>
        </w:rPr>
        <w:t xml:space="preserve"> если товар доставлен в оговоренное для его получения покупателем место, но обязательная информация в письменной форме отсутствует, рекомендуем </w:t>
      </w:r>
      <w:r w:rsidR="00A060C7" w:rsidRPr="000C5E80">
        <w:rPr>
          <w:rFonts w:ascii="Times New Roman" w:hAnsi="Times New Roman" w:cs="Times New Roman"/>
          <w:sz w:val="26"/>
          <w:szCs w:val="26"/>
        </w:rPr>
        <w:t xml:space="preserve">не оплачивать товар, </w:t>
      </w:r>
      <w:r w:rsidRPr="000C5E80">
        <w:rPr>
          <w:rFonts w:ascii="Times New Roman" w:hAnsi="Times New Roman" w:cs="Times New Roman"/>
          <w:sz w:val="26"/>
          <w:szCs w:val="26"/>
        </w:rPr>
        <w:t>отказаться от покупки</w:t>
      </w:r>
      <w:r w:rsidR="00CC30BB" w:rsidRPr="000C5E80">
        <w:rPr>
          <w:rFonts w:ascii="Times New Roman" w:hAnsi="Times New Roman" w:cs="Times New Roman"/>
          <w:sz w:val="26"/>
          <w:szCs w:val="26"/>
        </w:rPr>
        <w:t>,</w:t>
      </w:r>
      <w:r w:rsidRPr="000C5E80">
        <w:rPr>
          <w:rFonts w:ascii="Times New Roman" w:hAnsi="Times New Roman" w:cs="Times New Roman"/>
          <w:sz w:val="26"/>
          <w:szCs w:val="26"/>
        </w:rPr>
        <w:t xml:space="preserve"> по крайней мере</w:t>
      </w:r>
      <w:r w:rsidR="00CC30BB" w:rsidRPr="000C5E80">
        <w:rPr>
          <w:rFonts w:ascii="Times New Roman" w:hAnsi="Times New Roman" w:cs="Times New Roman"/>
          <w:sz w:val="26"/>
          <w:szCs w:val="26"/>
        </w:rPr>
        <w:t>,</w:t>
      </w:r>
      <w:r w:rsidRPr="000C5E80">
        <w:rPr>
          <w:rFonts w:ascii="Times New Roman" w:hAnsi="Times New Roman" w:cs="Times New Roman"/>
          <w:sz w:val="26"/>
          <w:szCs w:val="26"/>
        </w:rPr>
        <w:t xml:space="preserve"> до предоставления </w:t>
      </w:r>
      <w:r w:rsidR="00CC30BB" w:rsidRPr="000C5E80">
        <w:rPr>
          <w:rFonts w:ascii="Times New Roman" w:hAnsi="Times New Roman" w:cs="Times New Roman"/>
          <w:sz w:val="26"/>
          <w:szCs w:val="26"/>
        </w:rPr>
        <w:t>необходимой информации и документов.</w:t>
      </w:r>
    </w:p>
    <w:p w:rsidR="000C5E80" w:rsidRPr="000C5E80" w:rsidRDefault="000C5E80" w:rsidP="003B5F20">
      <w:pPr>
        <w:autoSpaceDE w:val="0"/>
        <w:autoSpaceDN w:val="0"/>
        <w:adjustRightInd w:val="0"/>
        <w:ind w:firstLine="540"/>
        <w:outlineLvl w:val="0"/>
        <w:rPr>
          <w:rFonts w:ascii="Times New Roman" w:hAnsi="Times New Roman" w:cs="Times New Roman"/>
          <w:sz w:val="26"/>
          <w:szCs w:val="26"/>
        </w:rPr>
      </w:pPr>
    </w:p>
    <w:p w:rsidR="000C5E80" w:rsidRDefault="000C5E80" w:rsidP="003B5F20">
      <w:pPr>
        <w:autoSpaceDE w:val="0"/>
        <w:autoSpaceDN w:val="0"/>
        <w:adjustRightInd w:val="0"/>
        <w:ind w:firstLine="540"/>
        <w:outlineLvl w:val="0"/>
        <w:rPr>
          <w:rFonts w:ascii="Times New Roman" w:hAnsi="Times New Roman" w:cs="Times New Roman"/>
          <w:sz w:val="28"/>
          <w:szCs w:val="28"/>
        </w:rPr>
      </w:pPr>
    </w:p>
    <w:p w:rsidR="000C5E80" w:rsidRDefault="000C5E80" w:rsidP="003B5F20">
      <w:pPr>
        <w:autoSpaceDE w:val="0"/>
        <w:autoSpaceDN w:val="0"/>
        <w:adjustRightInd w:val="0"/>
        <w:ind w:firstLine="540"/>
        <w:outlineLvl w:val="0"/>
        <w:rPr>
          <w:rFonts w:ascii="Times New Roman" w:hAnsi="Times New Roman" w:cs="Times New Roman"/>
          <w:sz w:val="28"/>
          <w:szCs w:val="28"/>
        </w:rPr>
      </w:pPr>
    </w:p>
    <w:p w:rsidR="000C5E80" w:rsidRDefault="000C5E80" w:rsidP="003B5F20">
      <w:pPr>
        <w:autoSpaceDE w:val="0"/>
        <w:autoSpaceDN w:val="0"/>
        <w:adjustRightInd w:val="0"/>
        <w:ind w:firstLine="540"/>
        <w:outlineLvl w:val="0"/>
        <w:rPr>
          <w:rFonts w:ascii="Times New Roman" w:hAnsi="Times New Roman" w:cs="Times New Roman"/>
          <w:sz w:val="28"/>
          <w:szCs w:val="28"/>
        </w:rPr>
      </w:pPr>
    </w:p>
    <w:p w:rsidR="000C5E80" w:rsidRDefault="000C5E80" w:rsidP="003B5F20">
      <w:pPr>
        <w:autoSpaceDE w:val="0"/>
        <w:autoSpaceDN w:val="0"/>
        <w:adjustRightInd w:val="0"/>
        <w:ind w:firstLine="540"/>
        <w:outlineLvl w:val="0"/>
        <w:rPr>
          <w:rFonts w:ascii="Times New Roman" w:hAnsi="Times New Roman" w:cs="Times New Roman"/>
          <w:sz w:val="28"/>
          <w:szCs w:val="28"/>
        </w:rPr>
      </w:pPr>
    </w:p>
    <w:p w:rsidR="000C5E80" w:rsidRDefault="000C5E80" w:rsidP="003B5F20">
      <w:pPr>
        <w:autoSpaceDE w:val="0"/>
        <w:autoSpaceDN w:val="0"/>
        <w:adjustRightInd w:val="0"/>
        <w:ind w:firstLine="540"/>
        <w:outlineLvl w:val="0"/>
        <w:rPr>
          <w:rFonts w:ascii="Times New Roman" w:hAnsi="Times New Roman" w:cs="Times New Roman"/>
          <w:sz w:val="28"/>
          <w:szCs w:val="28"/>
        </w:rPr>
      </w:pPr>
    </w:p>
    <w:p w:rsidR="000C5E80" w:rsidRDefault="000C5E80" w:rsidP="003B5F20">
      <w:pPr>
        <w:autoSpaceDE w:val="0"/>
        <w:autoSpaceDN w:val="0"/>
        <w:adjustRightInd w:val="0"/>
        <w:ind w:firstLine="540"/>
        <w:outlineLvl w:val="0"/>
        <w:rPr>
          <w:rFonts w:ascii="Times New Roman" w:hAnsi="Times New Roman" w:cs="Times New Roman"/>
          <w:sz w:val="28"/>
          <w:szCs w:val="28"/>
        </w:rPr>
      </w:pPr>
    </w:p>
    <w:p w:rsidR="000C5E80" w:rsidRDefault="000C5E80" w:rsidP="003B5F20">
      <w:pPr>
        <w:autoSpaceDE w:val="0"/>
        <w:autoSpaceDN w:val="0"/>
        <w:adjustRightInd w:val="0"/>
        <w:ind w:firstLine="540"/>
        <w:outlineLvl w:val="0"/>
        <w:rPr>
          <w:rFonts w:ascii="Times New Roman" w:hAnsi="Times New Roman" w:cs="Times New Roman"/>
          <w:sz w:val="28"/>
          <w:szCs w:val="28"/>
        </w:rPr>
      </w:pPr>
    </w:p>
    <w:p w:rsidR="000C5E80" w:rsidRDefault="000C5E80" w:rsidP="003B5F20">
      <w:pPr>
        <w:autoSpaceDE w:val="0"/>
        <w:autoSpaceDN w:val="0"/>
        <w:adjustRightInd w:val="0"/>
        <w:ind w:firstLine="540"/>
        <w:outlineLvl w:val="0"/>
        <w:rPr>
          <w:rFonts w:ascii="Times New Roman" w:hAnsi="Times New Roman" w:cs="Times New Roman"/>
          <w:sz w:val="28"/>
          <w:szCs w:val="28"/>
        </w:rPr>
      </w:pPr>
    </w:p>
    <w:p w:rsidR="000C5E80" w:rsidRDefault="000C5E80" w:rsidP="003B5F20">
      <w:pPr>
        <w:autoSpaceDE w:val="0"/>
        <w:autoSpaceDN w:val="0"/>
        <w:adjustRightInd w:val="0"/>
        <w:ind w:firstLine="540"/>
        <w:outlineLvl w:val="0"/>
        <w:rPr>
          <w:rFonts w:ascii="Times New Roman" w:hAnsi="Times New Roman" w:cs="Times New Roman"/>
          <w:sz w:val="28"/>
          <w:szCs w:val="28"/>
        </w:rPr>
      </w:pPr>
    </w:p>
    <w:p w:rsidR="000C5E80" w:rsidRDefault="000C5E80" w:rsidP="003B5F20">
      <w:pPr>
        <w:autoSpaceDE w:val="0"/>
        <w:autoSpaceDN w:val="0"/>
        <w:adjustRightInd w:val="0"/>
        <w:ind w:firstLine="540"/>
        <w:outlineLvl w:val="0"/>
        <w:rPr>
          <w:rFonts w:ascii="Times New Roman" w:hAnsi="Times New Roman" w:cs="Times New Roman"/>
          <w:sz w:val="28"/>
          <w:szCs w:val="28"/>
        </w:rPr>
      </w:pPr>
    </w:p>
    <w:p w:rsidR="00DC6F18" w:rsidRDefault="00E73794" w:rsidP="003B5F20">
      <w:pPr>
        <w:autoSpaceDE w:val="0"/>
        <w:autoSpaceDN w:val="0"/>
        <w:adjustRightInd w:val="0"/>
        <w:ind w:firstLine="540"/>
        <w:outlineLvl w:val="0"/>
        <w:rPr>
          <w:rFonts w:ascii="Times New Roman" w:hAnsi="Times New Roman" w:cs="Times New Roman"/>
          <w:sz w:val="28"/>
          <w:szCs w:val="28"/>
        </w:rPr>
      </w:pPr>
      <w:r>
        <w:rPr>
          <w:rFonts w:ascii="Times New Roman" w:hAnsi="Times New Roman" w:cs="Times New Roman"/>
          <w:sz w:val="28"/>
          <w:szCs w:val="28"/>
        </w:rPr>
        <w:t xml:space="preserve"> </w:t>
      </w:r>
    </w:p>
    <w:p w:rsidR="003B5F20" w:rsidRPr="003B5F20" w:rsidRDefault="003B5F20" w:rsidP="003B5F20">
      <w:pPr>
        <w:autoSpaceDE w:val="0"/>
        <w:autoSpaceDN w:val="0"/>
        <w:adjustRightInd w:val="0"/>
        <w:ind w:firstLine="540"/>
        <w:outlineLvl w:val="0"/>
        <w:rPr>
          <w:rFonts w:ascii="Times New Roman" w:hAnsi="Times New Roman" w:cs="Times New Roman"/>
          <w:sz w:val="28"/>
          <w:szCs w:val="28"/>
        </w:rPr>
      </w:pPr>
      <w:r w:rsidRPr="003B5F20">
        <w:rPr>
          <w:rFonts w:ascii="Times New Roman" w:hAnsi="Times New Roman" w:cs="Times New Roman"/>
          <w:sz w:val="28"/>
          <w:szCs w:val="28"/>
        </w:rPr>
        <w:t>Причем вернуть товар можно без какого-либо обоснования.</w:t>
      </w:r>
    </w:p>
    <w:p w:rsidR="003B5F20" w:rsidRPr="003B5F20" w:rsidRDefault="003B5F20" w:rsidP="003B5F20">
      <w:pPr>
        <w:autoSpaceDE w:val="0"/>
        <w:autoSpaceDN w:val="0"/>
        <w:adjustRightInd w:val="0"/>
        <w:ind w:firstLine="540"/>
        <w:outlineLvl w:val="0"/>
        <w:rPr>
          <w:rFonts w:ascii="Times New Roman" w:hAnsi="Times New Roman" w:cs="Times New Roman"/>
          <w:sz w:val="28"/>
          <w:szCs w:val="28"/>
        </w:rPr>
      </w:pPr>
      <w:r w:rsidRPr="003B5F20">
        <w:rPr>
          <w:rFonts w:ascii="Times New Roman" w:hAnsi="Times New Roman" w:cs="Times New Roman"/>
          <w:sz w:val="28"/>
          <w:szCs w:val="28"/>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покупатель вправе отказаться от него товара в течение 3 месяцев с момента передачи.</w:t>
      </w:r>
    </w:p>
    <w:p w:rsidR="003B5F20" w:rsidRPr="003B5F20" w:rsidRDefault="003B5F20" w:rsidP="003B5F20">
      <w:pPr>
        <w:autoSpaceDE w:val="0"/>
        <w:autoSpaceDN w:val="0"/>
        <w:adjustRightInd w:val="0"/>
        <w:ind w:firstLine="540"/>
        <w:outlineLvl w:val="0"/>
        <w:rPr>
          <w:rFonts w:ascii="Times New Roman" w:hAnsi="Times New Roman" w:cs="Times New Roman"/>
          <w:sz w:val="28"/>
          <w:szCs w:val="28"/>
        </w:rPr>
      </w:pPr>
      <w:r w:rsidRPr="003B5F20">
        <w:rPr>
          <w:rFonts w:ascii="Times New Roman" w:hAnsi="Times New Roman" w:cs="Times New Roman"/>
          <w:sz w:val="28"/>
          <w:szCs w:val="28"/>
        </w:rPr>
        <w:t>Возврат товара надлежащего качества возможен, если сохранены его товарный вид, потребительские свойства, а также документ, подтверждающий факт и условия покупки указанного товара. Однако и отсутствие этого документа не лишает покупателя возможности ссылаться на другие доказательства приобретения товара.</w:t>
      </w:r>
    </w:p>
    <w:p w:rsidR="003B5F20" w:rsidRPr="003B5F20" w:rsidRDefault="003B5F20" w:rsidP="00F95383">
      <w:pPr>
        <w:ind w:firstLine="567"/>
        <w:rPr>
          <w:rFonts w:ascii="Times New Roman" w:eastAsia="Times New Roman" w:hAnsi="Times New Roman" w:cs="Times New Roman"/>
          <w:sz w:val="28"/>
          <w:szCs w:val="28"/>
          <w:lang w:eastAsia="ru-RU"/>
        </w:rPr>
      </w:pPr>
    </w:p>
    <w:p w:rsidR="00534630" w:rsidRPr="003B5F20" w:rsidRDefault="00502C8B" w:rsidP="00F95383">
      <w:pPr>
        <w:ind w:firstLine="567"/>
        <w:rPr>
          <w:rFonts w:ascii="Times New Roman" w:eastAsia="Times New Roman" w:hAnsi="Times New Roman" w:cs="Times New Roman"/>
          <w:sz w:val="28"/>
          <w:szCs w:val="28"/>
          <w:lang w:eastAsia="ru-RU"/>
        </w:rPr>
      </w:pPr>
      <w:r w:rsidRPr="00162221">
        <w:rPr>
          <w:rFonts w:ascii="Times New Roman" w:eastAsia="Times New Roman" w:hAnsi="Times New Roman" w:cs="Times New Roman"/>
          <w:sz w:val="28"/>
          <w:szCs w:val="28"/>
          <w:lang w:eastAsia="ru-RU"/>
        </w:rPr>
        <w:t>затруднена или просто невозможна по причине умышленного несоблюдения со стороны продавцов соответствующих обязательных требований законодательства о защите прав потребителей, связанных, в частности, с доведением до потребителей полной, необходимой и достоверной информации о продавце (что зачастую не позволяет даже идентифицировать и определить надлежащего ответчика по делу),</w:t>
      </w:r>
    </w:p>
    <w:p w:rsidR="00502C8B" w:rsidRPr="003B5F20" w:rsidRDefault="00502C8B" w:rsidP="00F95383">
      <w:pPr>
        <w:ind w:firstLine="567"/>
        <w:rPr>
          <w:rFonts w:ascii="Times New Roman" w:eastAsia="Times New Roman" w:hAnsi="Times New Roman" w:cs="Times New Roman"/>
          <w:sz w:val="28"/>
          <w:szCs w:val="28"/>
        </w:rPr>
      </w:pPr>
    </w:p>
    <w:p w:rsidR="00F95383" w:rsidRPr="004A6AB7" w:rsidRDefault="00F95383" w:rsidP="004A6AB7">
      <w:pPr>
        <w:ind w:firstLine="567"/>
        <w:rPr>
          <w:rFonts w:ascii="Times New Roman" w:eastAsia="Times New Roman" w:hAnsi="Times New Roman" w:cs="Times New Roman"/>
          <w:sz w:val="28"/>
          <w:szCs w:val="28"/>
        </w:rPr>
      </w:pPr>
      <w:r w:rsidRPr="004A6AB7">
        <w:rPr>
          <w:rFonts w:ascii="Times New Roman" w:eastAsia="Times New Roman" w:hAnsi="Times New Roman" w:cs="Times New Roman"/>
          <w:sz w:val="28"/>
          <w:szCs w:val="28"/>
        </w:rPr>
        <w:t xml:space="preserve">Управлением Роспотребнадзора по Костромской области при рассмотрении жалоб граждан </w:t>
      </w:r>
      <w:r w:rsidR="004A6AB7">
        <w:rPr>
          <w:rFonts w:ascii="Times New Roman" w:eastAsia="Times New Roman" w:hAnsi="Times New Roman" w:cs="Times New Roman"/>
          <w:sz w:val="28"/>
          <w:szCs w:val="28"/>
        </w:rPr>
        <w:t>на</w:t>
      </w:r>
      <w:r w:rsidRPr="004A6AB7">
        <w:rPr>
          <w:rFonts w:ascii="Times New Roman" w:eastAsia="Times New Roman" w:hAnsi="Times New Roman" w:cs="Times New Roman"/>
          <w:sz w:val="28"/>
          <w:szCs w:val="28"/>
        </w:rPr>
        <w:t xml:space="preserve"> нарушени</w:t>
      </w:r>
      <w:r w:rsidR="004A6AB7">
        <w:rPr>
          <w:rFonts w:ascii="Times New Roman" w:eastAsia="Times New Roman" w:hAnsi="Times New Roman" w:cs="Times New Roman"/>
          <w:sz w:val="28"/>
          <w:szCs w:val="28"/>
        </w:rPr>
        <w:t>е</w:t>
      </w:r>
      <w:r w:rsidRPr="004A6AB7">
        <w:rPr>
          <w:rFonts w:ascii="Times New Roman" w:eastAsia="Times New Roman" w:hAnsi="Times New Roman" w:cs="Times New Roman"/>
          <w:sz w:val="28"/>
          <w:szCs w:val="28"/>
        </w:rPr>
        <w:t xml:space="preserve"> </w:t>
      </w:r>
      <w:r w:rsidR="00534630" w:rsidRPr="004A6AB7">
        <w:rPr>
          <w:rFonts w:ascii="Times New Roman" w:eastAsia="Times New Roman" w:hAnsi="Times New Roman" w:cs="Times New Roman"/>
          <w:sz w:val="28"/>
          <w:szCs w:val="28"/>
        </w:rPr>
        <w:t>их</w:t>
      </w:r>
      <w:r w:rsidRPr="004A6AB7">
        <w:rPr>
          <w:rFonts w:ascii="Times New Roman" w:eastAsia="Times New Roman" w:hAnsi="Times New Roman" w:cs="Times New Roman"/>
          <w:sz w:val="28"/>
          <w:szCs w:val="28"/>
        </w:rPr>
        <w:t xml:space="preserve"> прав индивидуальным</w:t>
      </w:r>
      <w:r w:rsidR="00534630" w:rsidRPr="004A6AB7">
        <w:rPr>
          <w:rFonts w:ascii="Times New Roman" w:eastAsia="Times New Roman" w:hAnsi="Times New Roman" w:cs="Times New Roman"/>
          <w:sz w:val="28"/>
          <w:szCs w:val="28"/>
        </w:rPr>
        <w:t>и</w:t>
      </w:r>
      <w:r w:rsidRPr="004A6AB7">
        <w:rPr>
          <w:rFonts w:ascii="Times New Roman" w:eastAsia="Times New Roman" w:hAnsi="Times New Roman" w:cs="Times New Roman"/>
          <w:sz w:val="28"/>
          <w:szCs w:val="28"/>
        </w:rPr>
        <w:t xml:space="preserve"> предпринимател</w:t>
      </w:r>
      <w:r w:rsidR="00534630" w:rsidRPr="004A6AB7">
        <w:rPr>
          <w:rFonts w:ascii="Times New Roman" w:eastAsia="Times New Roman" w:hAnsi="Times New Roman" w:cs="Times New Roman"/>
          <w:sz w:val="28"/>
          <w:szCs w:val="28"/>
        </w:rPr>
        <w:t>ями, осуществляющими продажу товаров дистанционным способом, установ</w:t>
      </w:r>
      <w:r w:rsidRPr="004A6AB7">
        <w:rPr>
          <w:rFonts w:ascii="Times New Roman" w:eastAsia="Times New Roman" w:hAnsi="Times New Roman" w:cs="Times New Roman"/>
          <w:sz w:val="28"/>
          <w:szCs w:val="28"/>
        </w:rPr>
        <w:t>лено следующее.</w:t>
      </w:r>
    </w:p>
    <w:p w:rsidR="00984422" w:rsidRPr="004A6AB7" w:rsidRDefault="00F95383" w:rsidP="004A6AB7">
      <w:pPr>
        <w:ind w:firstLine="567"/>
        <w:rPr>
          <w:rFonts w:ascii="Times New Roman" w:eastAsia="Times New Roman" w:hAnsi="Times New Roman" w:cs="Times New Roman"/>
          <w:sz w:val="28"/>
          <w:szCs w:val="28"/>
        </w:rPr>
      </w:pPr>
      <w:r w:rsidRPr="004A6AB7">
        <w:rPr>
          <w:rFonts w:ascii="Times New Roman" w:eastAsia="Times New Roman" w:hAnsi="Times New Roman" w:cs="Times New Roman"/>
          <w:sz w:val="28"/>
          <w:szCs w:val="28"/>
        </w:rPr>
        <w:t>Покупател</w:t>
      </w:r>
      <w:r w:rsidR="00984422" w:rsidRPr="004A6AB7">
        <w:rPr>
          <w:rFonts w:ascii="Times New Roman" w:eastAsia="Times New Roman" w:hAnsi="Times New Roman" w:cs="Times New Roman"/>
          <w:sz w:val="28"/>
          <w:szCs w:val="28"/>
        </w:rPr>
        <w:t xml:space="preserve">и </w:t>
      </w:r>
      <w:r w:rsidRPr="004A6AB7">
        <w:rPr>
          <w:rFonts w:ascii="Times New Roman" w:eastAsia="Times New Roman" w:hAnsi="Times New Roman" w:cs="Times New Roman"/>
          <w:sz w:val="28"/>
          <w:szCs w:val="28"/>
        </w:rPr>
        <w:t>выбрал</w:t>
      </w:r>
      <w:r w:rsidR="00984422" w:rsidRPr="004A6AB7">
        <w:rPr>
          <w:rFonts w:ascii="Times New Roman" w:eastAsia="Times New Roman" w:hAnsi="Times New Roman" w:cs="Times New Roman"/>
          <w:sz w:val="28"/>
          <w:szCs w:val="28"/>
        </w:rPr>
        <w:t xml:space="preserve">и </w:t>
      </w:r>
      <w:r w:rsidR="00BB5995" w:rsidRPr="004A6AB7">
        <w:rPr>
          <w:rFonts w:ascii="Times New Roman" w:eastAsia="Times New Roman" w:hAnsi="Times New Roman" w:cs="Times New Roman"/>
          <w:sz w:val="28"/>
          <w:szCs w:val="28"/>
        </w:rPr>
        <w:t>через интернет-</w:t>
      </w:r>
      <w:r w:rsidR="00BB5995">
        <w:rPr>
          <w:rFonts w:ascii="Times New Roman" w:eastAsia="Times New Roman" w:hAnsi="Times New Roman" w:cs="Times New Roman"/>
          <w:sz w:val="28"/>
          <w:szCs w:val="28"/>
        </w:rPr>
        <w:t>магазины</w:t>
      </w:r>
      <w:r w:rsidR="00BB5995" w:rsidRPr="004A6AB7">
        <w:rPr>
          <w:rFonts w:ascii="Times New Roman" w:eastAsia="Times New Roman" w:hAnsi="Times New Roman" w:cs="Times New Roman"/>
          <w:sz w:val="28"/>
          <w:szCs w:val="28"/>
        </w:rPr>
        <w:t xml:space="preserve"> </w:t>
      </w:r>
      <w:r w:rsidR="00984422" w:rsidRPr="004A6AB7">
        <w:rPr>
          <w:rFonts w:ascii="Times New Roman" w:eastAsia="Times New Roman" w:hAnsi="Times New Roman" w:cs="Times New Roman"/>
          <w:sz w:val="28"/>
          <w:szCs w:val="28"/>
        </w:rPr>
        <w:t>товары, а именно</w:t>
      </w:r>
      <w:r w:rsidR="00BB5995">
        <w:rPr>
          <w:rFonts w:ascii="Times New Roman" w:eastAsia="Times New Roman" w:hAnsi="Times New Roman" w:cs="Times New Roman"/>
          <w:sz w:val="28"/>
          <w:szCs w:val="28"/>
        </w:rPr>
        <w:t>:</w:t>
      </w:r>
      <w:r w:rsidR="00984422" w:rsidRPr="004A6AB7">
        <w:rPr>
          <w:rFonts w:ascii="Times New Roman" w:eastAsia="Times New Roman" w:hAnsi="Times New Roman" w:cs="Times New Roman"/>
          <w:sz w:val="28"/>
          <w:szCs w:val="28"/>
        </w:rPr>
        <w:t xml:space="preserve"> запчасти для автомобиля, сложную бытовую технику. Заказали товары, оплатили их стоимость. После получения товаров </w:t>
      </w:r>
      <w:r w:rsidR="008C1D46" w:rsidRPr="004A6AB7">
        <w:rPr>
          <w:rFonts w:ascii="Times New Roman" w:eastAsia="Times New Roman" w:hAnsi="Times New Roman" w:cs="Times New Roman"/>
          <w:sz w:val="28"/>
          <w:szCs w:val="28"/>
        </w:rPr>
        <w:t xml:space="preserve">покупатели </w:t>
      </w:r>
      <w:r w:rsidR="00984422" w:rsidRPr="004A6AB7">
        <w:rPr>
          <w:rFonts w:ascii="Times New Roman" w:eastAsia="Times New Roman" w:hAnsi="Times New Roman" w:cs="Times New Roman"/>
          <w:sz w:val="28"/>
          <w:szCs w:val="28"/>
        </w:rPr>
        <w:t>по различным причинам решили от них отказаться и получить свои деньги, в чем им было отказано.</w:t>
      </w:r>
    </w:p>
    <w:p w:rsidR="00984422" w:rsidRPr="004A6AB7" w:rsidRDefault="00984422" w:rsidP="004A6AB7">
      <w:pPr>
        <w:ind w:firstLine="567"/>
        <w:rPr>
          <w:rFonts w:ascii="Times New Roman" w:eastAsia="Times New Roman" w:hAnsi="Times New Roman" w:cs="Times New Roman"/>
          <w:sz w:val="28"/>
          <w:szCs w:val="28"/>
        </w:rPr>
      </w:pPr>
      <w:r w:rsidRPr="004A6AB7">
        <w:rPr>
          <w:rFonts w:ascii="Times New Roman" w:eastAsia="Times New Roman" w:hAnsi="Times New Roman" w:cs="Times New Roman"/>
          <w:sz w:val="28"/>
          <w:szCs w:val="28"/>
        </w:rPr>
        <w:t xml:space="preserve">Потребители обратились в управление с просьбой оказать </w:t>
      </w:r>
      <w:r w:rsidR="006A0602">
        <w:rPr>
          <w:rFonts w:ascii="Times New Roman" w:eastAsia="Times New Roman" w:hAnsi="Times New Roman" w:cs="Times New Roman"/>
          <w:sz w:val="28"/>
          <w:szCs w:val="28"/>
        </w:rPr>
        <w:t>с</w:t>
      </w:r>
      <w:r w:rsidRPr="004A6AB7">
        <w:rPr>
          <w:rFonts w:ascii="Times New Roman" w:eastAsia="Times New Roman" w:hAnsi="Times New Roman" w:cs="Times New Roman"/>
          <w:sz w:val="28"/>
          <w:szCs w:val="28"/>
        </w:rPr>
        <w:t>одействие в разрешении споров с продавц</w:t>
      </w:r>
      <w:r w:rsidR="00B50043" w:rsidRPr="004A6AB7">
        <w:rPr>
          <w:rFonts w:ascii="Times New Roman" w:eastAsia="Times New Roman" w:hAnsi="Times New Roman" w:cs="Times New Roman"/>
          <w:sz w:val="28"/>
          <w:szCs w:val="28"/>
        </w:rPr>
        <w:t>ами</w:t>
      </w:r>
      <w:r w:rsidRPr="004A6AB7">
        <w:rPr>
          <w:rFonts w:ascii="Times New Roman" w:eastAsia="Times New Roman" w:hAnsi="Times New Roman" w:cs="Times New Roman"/>
          <w:sz w:val="28"/>
          <w:szCs w:val="28"/>
        </w:rPr>
        <w:t>, а также проверить условия заключенных с ними договоров купли-продажи.</w:t>
      </w:r>
    </w:p>
    <w:p w:rsidR="00B50043" w:rsidRPr="004A6AB7" w:rsidRDefault="006A0602" w:rsidP="004A6AB7">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Управлением</w:t>
      </w:r>
      <w:r w:rsidR="00984422" w:rsidRPr="004A6AB7">
        <w:rPr>
          <w:rFonts w:ascii="Times New Roman" w:eastAsia="Times New Roman" w:hAnsi="Times New Roman" w:cs="Times New Roman"/>
          <w:sz w:val="28"/>
          <w:szCs w:val="28"/>
        </w:rPr>
        <w:t xml:space="preserve"> выявлены нарушения предпринимателями требований законодательства</w:t>
      </w:r>
      <w:r w:rsidR="00B50043" w:rsidRPr="004A6AB7">
        <w:rPr>
          <w:rFonts w:ascii="Times New Roman" w:eastAsia="Times New Roman" w:hAnsi="Times New Roman" w:cs="Times New Roman"/>
          <w:sz w:val="28"/>
          <w:szCs w:val="28"/>
        </w:rPr>
        <w:t xml:space="preserve"> в сфере защиты прав потребителей. </w:t>
      </w:r>
    </w:p>
    <w:p w:rsidR="0011403A" w:rsidRPr="004A6AB7" w:rsidRDefault="001E4602" w:rsidP="004A6AB7">
      <w:pPr>
        <w:ind w:firstLine="567"/>
        <w:rPr>
          <w:rFonts w:ascii="Times New Roman" w:eastAsia="Times New Roman" w:hAnsi="Times New Roman" w:cs="Times New Roman"/>
          <w:sz w:val="28"/>
          <w:szCs w:val="28"/>
        </w:rPr>
      </w:pPr>
      <w:r w:rsidRPr="004A6AB7">
        <w:rPr>
          <w:rFonts w:ascii="Times New Roman" w:eastAsia="Times New Roman" w:hAnsi="Times New Roman" w:cs="Times New Roman"/>
          <w:sz w:val="28"/>
          <w:szCs w:val="28"/>
        </w:rPr>
        <w:t>Так установлено, что при пр</w:t>
      </w:r>
      <w:r w:rsidR="0011403A" w:rsidRPr="004A6AB7">
        <w:rPr>
          <w:rFonts w:ascii="Times New Roman" w:eastAsia="Times New Roman" w:hAnsi="Times New Roman" w:cs="Times New Roman"/>
          <w:sz w:val="28"/>
          <w:szCs w:val="28"/>
        </w:rPr>
        <w:t>о</w:t>
      </w:r>
      <w:r w:rsidRPr="004A6AB7">
        <w:rPr>
          <w:rFonts w:ascii="Times New Roman" w:eastAsia="Times New Roman" w:hAnsi="Times New Roman" w:cs="Times New Roman"/>
          <w:sz w:val="28"/>
          <w:szCs w:val="28"/>
        </w:rPr>
        <w:t>да</w:t>
      </w:r>
      <w:r w:rsidR="0011403A" w:rsidRPr="004A6AB7">
        <w:rPr>
          <w:rFonts w:ascii="Times New Roman" w:eastAsia="Times New Roman" w:hAnsi="Times New Roman" w:cs="Times New Roman"/>
          <w:sz w:val="28"/>
          <w:szCs w:val="28"/>
        </w:rPr>
        <w:t>же</w:t>
      </w:r>
      <w:r w:rsidRPr="004A6AB7">
        <w:rPr>
          <w:rFonts w:ascii="Times New Roman" w:eastAsia="Times New Roman" w:hAnsi="Times New Roman" w:cs="Times New Roman"/>
          <w:sz w:val="28"/>
          <w:szCs w:val="28"/>
        </w:rPr>
        <w:t xml:space="preserve"> товаров </w:t>
      </w:r>
      <w:r w:rsidR="0011403A" w:rsidRPr="004A6AB7">
        <w:rPr>
          <w:rFonts w:ascii="Times New Roman" w:eastAsia="Times New Roman" w:hAnsi="Times New Roman" w:cs="Times New Roman"/>
          <w:sz w:val="28"/>
          <w:szCs w:val="28"/>
        </w:rPr>
        <w:t xml:space="preserve">дистанционным способом </w:t>
      </w:r>
      <w:r w:rsidRPr="004A6AB7">
        <w:rPr>
          <w:rFonts w:ascii="Times New Roman" w:eastAsia="Times New Roman" w:hAnsi="Times New Roman" w:cs="Times New Roman"/>
          <w:sz w:val="28"/>
          <w:szCs w:val="28"/>
        </w:rPr>
        <w:t>покупателям не предоставл</w:t>
      </w:r>
      <w:r w:rsidR="0011403A" w:rsidRPr="004A6AB7">
        <w:rPr>
          <w:rFonts w:ascii="Times New Roman" w:eastAsia="Times New Roman" w:hAnsi="Times New Roman" w:cs="Times New Roman"/>
          <w:sz w:val="28"/>
          <w:szCs w:val="28"/>
        </w:rPr>
        <w:t xml:space="preserve">яется </w:t>
      </w:r>
      <w:r w:rsidRPr="004A6AB7">
        <w:rPr>
          <w:rFonts w:ascii="Times New Roman" w:eastAsia="Times New Roman" w:hAnsi="Times New Roman" w:cs="Times New Roman"/>
          <w:sz w:val="28"/>
          <w:szCs w:val="28"/>
        </w:rPr>
        <w:t xml:space="preserve">в письменной форме информация </w:t>
      </w:r>
      <w:r w:rsidR="00FF7FF8" w:rsidRPr="004A6AB7">
        <w:rPr>
          <w:rFonts w:ascii="Times New Roman" w:eastAsia="Times New Roman" w:hAnsi="Times New Roman" w:cs="Times New Roman"/>
          <w:sz w:val="28"/>
          <w:szCs w:val="28"/>
        </w:rPr>
        <w:t>о товаре</w:t>
      </w:r>
      <w:r w:rsidR="0011403A" w:rsidRPr="004A6AB7">
        <w:rPr>
          <w:rFonts w:ascii="Times New Roman" w:eastAsia="Times New Roman" w:hAnsi="Times New Roman" w:cs="Times New Roman"/>
          <w:sz w:val="28"/>
          <w:szCs w:val="28"/>
        </w:rPr>
        <w:t xml:space="preserve"> и о</w:t>
      </w:r>
      <w:r w:rsidR="00FF7FF8" w:rsidRPr="004A6AB7">
        <w:rPr>
          <w:rFonts w:ascii="Times New Roman" w:eastAsia="Times New Roman" w:hAnsi="Times New Roman" w:cs="Times New Roman"/>
          <w:sz w:val="28"/>
          <w:szCs w:val="28"/>
        </w:rPr>
        <w:t xml:space="preserve"> продавце</w:t>
      </w:r>
      <w:r w:rsidR="0011403A" w:rsidRPr="004A6AB7">
        <w:rPr>
          <w:rFonts w:ascii="Times New Roman" w:eastAsia="Times New Roman" w:hAnsi="Times New Roman" w:cs="Times New Roman"/>
          <w:sz w:val="28"/>
          <w:szCs w:val="28"/>
        </w:rPr>
        <w:t>, о порядке и сроках возврата этого товара.</w:t>
      </w:r>
    </w:p>
    <w:p w:rsidR="0011403A" w:rsidRPr="004A6AB7" w:rsidRDefault="0011403A" w:rsidP="004A6AB7">
      <w:pPr>
        <w:ind w:firstLine="567"/>
        <w:rPr>
          <w:rFonts w:ascii="Times New Roman" w:eastAsia="Times New Roman" w:hAnsi="Times New Roman" w:cs="Times New Roman"/>
          <w:sz w:val="28"/>
          <w:szCs w:val="28"/>
        </w:rPr>
      </w:pPr>
      <w:r w:rsidRPr="004A6AB7">
        <w:rPr>
          <w:rFonts w:ascii="Times New Roman" w:eastAsia="Times New Roman" w:hAnsi="Times New Roman" w:cs="Times New Roman"/>
          <w:sz w:val="28"/>
          <w:szCs w:val="28"/>
        </w:rPr>
        <w:lastRenderedPageBreak/>
        <w:t xml:space="preserve">То есть выявлены нарушения прав потребителей на предоставление им надлежащей и своевременной </w:t>
      </w:r>
      <w:proofErr w:type="gramStart"/>
      <w:r w:rsidRPr="004A6AB7">
        <w:rPr>
          <w:rFonts w:ascii="Times New Roman" w:eastAsia="Times New Roman" w:hAnsi="Times New Roman" w:cs="Times New Roman"/>
          <w:sz w:val="28"/>
          <w:szCs w:val="28"/>
        </w:rPr>
        <w:t>информации</w:t>
      </w:r>
      <w:proofErr w:type="gramEnd"/>
      <w:r w:rsidRPr="004A6AB7">
        <w:rPr>
          <w:rFonts w:ascii="Times New Roman" w:eastAsia="Times New Roman" w:hAnsi="Times New Roman" w:cs="Times New Roman"/>
          <w:sz w:val="28"/>
          <w:szCs w:val="28"/>
        </w:rPr>
        <w:t xml:space="preserve"> как до покупки товара, так и в момент его передачи.</w:t>
      </w:r>
    </w:p>
    <w:p w:rsidR="0011403A" w:rsidRPr="004A6AB7" w:rsidRDefault="0011403A" w:rsidP="004A6AB7">
      <w:pPr>
        <w:ind w:firstLine="567"/>
        <w:rPr>
          <w:rFonts w:ascii="Times New Roman" w:eastAsia="Times New Roman" w:hAnsi="Times New Roman" w:cs="Times New Roman"/>
          <w:sz w:val="28"/>
          <w:szCs w:val="28"/>
        </w:rPr>
      </w:pPr>
      <w:r w:rsidRPr="004A6AB7">
        <w:rPr>
          <w:rFonts w:ascii="Times New Roman" w:eastAsia="Times New Roman" w:hAnsi="Times New Roman" w:cs="Times New Roman"/>
          <w:sz w:val="28"/>
          <w:szCs w:val="28"/>
        </w:rPr>
        <w:t>Также установлено, что предприниматели включают в договоры с потребителями условия, ущемляющие их права по сравнению с нормами законодательства в сфере защиты прав потребителей.</w:t>
      </w:r>
    </w:p>
    <w:p w:rsidR="00F933B6" w:rsidRPr="004A6AB7" w:rsidRDefault="00786F9C" w:rsidP="004A6AB7">
      <w:pPr>
        <w:ind w:firstLine="567"/>
        <w:rPr>
          <w:rFonts w:ascii="Times New Roman" w:eastAsia="Calibri" w:hAnsi="Times New Roman" w:cs="Times New Roman"/>
          <w:sz w:val="28"/>
          <w:szCs w:val="28"/>
        </w:rPr>
      </w:pPr>
      <w:proofErr w:type="gramStart"/>
      <w:r w:rsidRPr="004A6AB7">
        <w:rPr>
          <w:rFonts w:ascii="Times New Roman" w:eastAsia="Times New Roman" w:hAnsi="Times New Roman" w:cs="Times New Roman"/>
          <w:sz w:val="28"/>
          <w:szCs w:val="28"/>
        </w:rPr>
        <w:t xml:space="preserve">Например, </w:t>
      </w:r>
      <w:r w:rsidR="00042551" w:rsidRPr="004A6AB7">
        <w:rPr>
          <w:rFonts w:ascii="Times New Roman" w:eastAsia="Times New Roman" w:hAnsi="Times New Roman" w:cs="Times New Roman"/>
          <w:sz w:val="28"/>
          <w:szCs w:val="28"/>
        </w:rPr>
        <w:t>такими условиями являются</w:t>
      </w:r>
      <w:r w:rsidR="00042551" w:rsidRPr="004A6AB7">
        <w:rPr>
          <w:rFonts w:ascii="Times New Roman" w:eastAsia="Calibri" w:hAnsi="Times New Roman" w:cs="Times New Roman"/>
          <w:sz w:val="28"/>
          <w:szCs w:val="28"/>
        </w:rPr>
        <w:t xml:space="preserve"> </w:t>
      </w:r>
      <w:r w:rsidR="00042551" w:rsidRPr="004A6AB7">
        <w:rPr>
          <w:rFonts w:ascii="Times New Roman" w:hAnsi="Times New Roman" w:cs="Times New Roman"/>
          <w:sz w:val="28"/>
          <w:szCs w:val="28"/>
        </w:rPr>
        <w:t xml:space="preserve">различные </w:t>
      </w:r>
      <w:r w:rsidR="00042551" w:rsidRPr="004A6AB7">
        <w:rPr>
          <w:rFonts w:ascii="Times New Roman" w:eastAsia="Calibri" w:hAnsi="Times New Roman" w:cs="Times New Roman"/>
          <w:sz w:val="28"/>
          <w:szCs w:val="28"/>
        </w:rPr>
        <w:t>огранич</w:t>
      </w:r>
      <w:r w:rsidR="00042551" w:rsidRPr="004A6AB7">
        <w:rPr>
          <w:rFonts w:ascii="Times New Roman" w:hAnsi="Times New Roman" w:cs="Times New Roman"/>
          <w:sz w:val="28"/>
          <w:szCs w:val="28"/>
        </w:rPr>
        <w:t xml:space="preserve">ения права </w:t>
      </w:r>
      <w:r w:rsidR="00042551" w:rsidRPr="004A6AB7">
        <w:rPr>
          <w:rFonts w:ascii="Times New Roman" w:eastAsia="Calibri" w:hAnsi="Times New Roman" w:cs="Times New Roman"/>
          <w:sz w:val="28"/>
          <w:szCs w:val="28"/>
        </w:rPr>
        <w:t>потребител</w:t>
      </w:r>
      <w:r w:rsidR="006A0602">
        <w:rPr>
          <w:rFonts w:ascii="Times New Roman" w:eastAsia="Calibri" w:hAnsi="Times New Roman" w:cs="Times New Roman"/>
          <w:sz w:val="28"/>
          <w:szCs w:val="28"/>
        </w:rPr>
        <w:t>ей</w:t>
      </w:r>
      <w:r w:rsidR="00042551" w:rsidRPr="004A6AB7">
        <w:rPr>
          <w:rFonts w:ascii="Times New Roman" w:eastAsia="Calibri" w:hAnsi="Times New Roman" w:cs="Times New Roman"/>
          <w:sz w:val="28"/>
          <w:szCs w:val="28"/>
        </w:rPr>
        <w:t xml:space="preserve"> на возврат товара надлежащего и ненадлежащего качества</w:t>
      </w:r>
      <w:r w:rsidR="00D94E1E" w:rsidRPr="004A6AB7">
        <w:rPr>
          <w:rFonts w:ascii="Times New Roman" w:hAnsi="Times New Roman" w:cs="Times New Roman"/>
          <w:sz w:val="28"/>
          <w:szCs w:val="28"/>
        </w:rPr>
        <w:t xml:space="preserve">, в то время как на основании </w:t>
      </w:r>
      <w:r w:rsidR="00F933B6" w:rsidRPr="004A6AB7">
        <w:rPr>
          <w:rFonts w:ascii="Times New Roman" w:eastAsia="Calibri" w:hAnsi="Times New Roman" w:cs="Times New Roman"/>
          <w:sz w:val="28"/>
          <w:szCs w:val="28"/>
        </w:rPr>
        <w:t xml:space="preserve">п. 4 ст. 26.1 Закона РФ </w:t>
      </w:r>
      <w:r w:rsidR="00F933B6" w:rsidRPr="004A6AB7">
        <w:rPr>
          <w:rFonts w:ascii="Times New Roman" w:eastAsia="Calibri" w:hAnsi="Times New Roman" w:cs="Times New Roman"/>
          <w:iCs/>
          <w:sz w:val="28"/>
          <w:szCs w:val="28"/>
        </w:rPr>
        <w:t xml:space="preserve">«О защите прав потребителей» и </w:t>
      </w:r>
      <w:r w:rsidR="00F933B6" w:rsidRPr="004A6AB7">
        <w:rPr>
          <w:rFonts w:ascii="Times New Roman" w:eastAsia="Calibri" w:hAnsi="Times New Roman" w:cs="Times New Roman"/>
          <w:sz w:val="28"/>
          <w:szCs w:val="28"/>
        </w:rPr>
        <w:t xml:space="preserve">п. 21 Правил продажи товаров дистанционным способом покупатель вправе отказаться от товара </w:t>
      </w:r>
      <w:r w:rsidR="00EF7FEA" w:rsidRPr="004A6AB7">
        <w:rPr>
          <w:rFonts w:ascii="Times New Roman" w:hAnsi="Times New Roman" w:cs="Times New Roman"/>
          <w:b/>
          <w:sz w:val="28"/>
          <w:szCs w:val="28"/>
        </w:rPr>
        <w:t>надлежащего</w:t>
      </w:r>
      <w:r w:rsidR="00EF7FEA" w:rsidRPr="004A6AB7">
        <w:rPr>
          <w:rFonts w:ascii="Times New Roman" w:hAnsi="Times New Roman" w:cs="Times New Roman"/>
          <w:sz w:val="28"/>
          <w:szCs w:val="28"/>
        </w:rPr>
        <w:t xml:space="preserve"> качества </w:t>
      </w:r>
      <w:r w:rsidR="00F933B6" w:rsidRPr="004A6AB7">
        <w:rPr>
          <w:rFonts w:ascii="Times New Roman" w:eastAsia="Calibri" w:hAnsi="Times New Roman" w:cs="Times New Roman"/>
          <w:sz w:val="28"/>
          <w:szCs w:val="28"/>
        </w:rPr>
        <w:t xml:space="preserve">в любое время до его передачи, а после передачи товара - в течение 7 дней. </w:t>
      </w:r>
      <w:proofErr w:type="gramEnd"/>
    </w:p>
    <w:p w:rsidR="00F933B6" w:rsidRPr="004A6AB7" w:rsidRDefault="00F933B6" w:rsidP="004A6AB7">
      <w:pPr>
        <w:widowControl w:val="0"/>
        <w:autoSpaceDE w:val="0"/>
        <w:autoSpaceDN w:val="0"/>
        <w:adjustRightInd w:val="0"/>
        <w:ind w:firstLine="567"/>
        <w:rPr>
          <w:rFonts w:ascii="Times New Roman" w:hAnsi="Times New Roman" w:cs="Times New Roman"/>
          <w:sz w:val="28"/>
          <w:szCs w:val="28"/>
        </w:rPr>
      </w:pPr>
      <w:r w:rsidRPr="004A6AB7">
        <w:rPr>
          <w:rFonts w:ascii="Times New Roman" w:hAnsi="Times New Roman" w:cs="Times New Roman"/>
          <w:sz w:val="28"/>
          <w:szCs w:val="28"/>
        </w:rPr>
        <w:t xml:space="preserve">А в </w:t>
      </w:r>
      <w:r w:rsidRPr="004A6AB7">
        <w:rPr>
          <w:rFonts w:ascii="Times New Roman" w:eastAsia="Calibri" w:hAnsi="Times New Roman" w:cs="Times New Roman"/>
          <w:sz w:val="28"/>
          <w:szCs w:val="28"/>
        </w:rPr>
        <w:t>случае если информация о порядке и сроках возврата товара надлежащего качества не была предоставлена в письменной форме в момент доставки товара, покупатель вправе отказаться от товара в течение 3 месяцев с момента передачи товара.</w:t>
      </w:r>
    </w:p>
    <w:p w:rsidR="00EF7FEA" w:rsidRPr="004A6AB7" w:rsidRDefault="00EF7FEA" w:rsidP="004A6AB7">
      <w:pPr>
        <w:widowControl w:val="0"/>
        <w:autoSpaceDE w:val="0"/>
        <w:autoSpaceDN w:val="0"/>
        <w:adjustRightInd w:val="0"/>
        <w:ind w:firstLine="567"/>
        <w:rPr>
          <w:rFonts w:ascii="Times New Roman" w:hAnsi="Times New Roman" w:cs="Times New Roman"/>
          <w:sz w:val="28"/>
          <w:szCs w:val="28"/>
        </w:rPr>
      </w:pPr>
      <w:proofErr w:type="gramStart"/>
      <w:r w:rsidRPr="004A6AB7">
        <w:rPr>
          <w:rFonts w:ascii="Times New Roman" w:eastAsia="Calibri" w:hAnsi="Times New Roman" w:cs="Times New Roman"/>
          <w:sz w:val="28"/>
          <w:szCs w:val="28"/>
        </w:rPr>
        <w:t xml:space="preserve">В отношении </w:t>
      </w:r>
      <w:r w:rsidRPr="004A6AB7">
        <w:rPr>
          <w:rFonts w:ascii="Times New Roman" w:hAnsi="Times New Roman" w:cs="Times New Roman"/>
          <w:sz w:val="28"/>
          <w:szCs w:val="28"/>
        </w:rPr>
        <w:t xml:space="preserve">же </w:t>
      </w:r>
      <w:r w:rsidRPr="004A6AB7">
        <w:rPr>
          <w:rFonts w:ascii="Times New Roman" w:eastAsia="Calibri" w:hAnsi="Times New Roman" w:cs="Times New Roman"/>
          <w:sz w:val="28"/>
          <w:szCs w:val="28"/>
        </w:rPr>
        <w:t xml:space="preserve">товара </w:t>
      </w:r>
      <w:r w:rsidRPr="004A6AB7">
        <w:rPr>
          <w:rFonts w:ascii="Times New Roman" w:eastAsia="Calibri" w:hAnsi="Times New Roman" w:cs="Times New Roman"/>
          <w:b/>
          <w:sz w:val="28"/>
          <w:szCs w:val="28"/>
        </w:rPr>
        <w:t>ненадлежащего</w:t>
      </w:r>
      <w:r w:rsidRPr="004A6AB7">
        <w:rPr>
          <w:rFonts w:ascii="Times New Roman" w:eastAsia="Calibri" w:hAnsi="Times New Roman" w:cs="Times New Roman"/>
          <w:sz w:val="28"/>
          <w:szCs w:val="28"/>
        </w:rPr>
        <w:t xml:space="preserve"> качества п. 1 ст. 18 Закона </w:t>
      </w:r>
      <w:r w:rsidR="00914413" w:rsidRPr="004A6AB7">
        <w:rPr>
          <w:rFonts w:ascii="Times New Roman" w:eastAsia="Calibri" w:hAnsi="Times New Roman" w:cs="Times New Roman"/>
          <w:sz w:val="28"/>
          <w:szCs w:val="28"/>
        </w:rPr>
        <w:t xml:space="preserve">РФ </w:t>
      </w:r>
      <w:r w:rsidR="00914413" w:rsidRPr="004A6AB7">
        <w:rPr>
          <w:rFonts w:ascii="Times New Roman" w:eastAsia="Calibri" w:hAnsi="Times New Roman" w:cs="Times New Roman"/>
          <w:iCs/>
          <w:sz w:val="28"/>
          <w:szCs w:val="28"/>
        </w:rPr>
        <w:t>«О защите прав потребителей»</w:t>
      </w:r>
      <w:r w:rsidR="00914413" w:rsidRPr="004A6AB7">
        <w:rPr>
          <w:rFonts w:ascii="Times New Roman" w:hAnsi="Times New Roman" w:cs="Times New Roman"/>
          <w:iCs/>
          <w:sz w:val="28"/>
          <w:szCs w:val="28"/>
        </w:rPr>
        <w:t xml:space="preserve"> </w:t>
      </w:r>
      <w:r w:rsidRPr="004A6AB7">
        <w:rPr>
          <w:rFonts w:ascii="Times New Roman" w:eastAsia="Calibri" w:hAnsi="Times New Roman" w:cs="Times New Roman"/>
          <w:sz w:val="28"/>
          <w:szCs w:val="28"/>
        </w:rPr>
        <w:t xml:space="preserve">и п. 28 Правил </w:t>
      </w:r>
      <w:r w:rsidR="00914413" w:rsidRPr="004A6AB7">
        <w:rPr>
          <w:rFonts w:ascii="Times New Roman" w:eastAsia="Calibri" w:hAnsi="Times New Roman" w:cs="Times New Roman"/>
          <w:sz w:val="28"/>
          <w:szCs w:val="28"/>
        </w:rPr>
        <w:t>продажи товаров дистанционным способом</w:t>
      </w:r>
      <w:r w:rsidR="00914413" w:rsidRPr="004A6AB7">
        <w:rPr>
          <w:rFonts w:ascii="Times New Roman" w:hAnsi="Times New Roman" w:cs="Times New Roman"/>
          <w:sz w:val="28"/>
          <w:szCs w:val="28"/>
        </w:rPr>
        <w:t xml:space="preserve"> </w:t>
      </w:r>
      <w:r w:rsidRPr="004A6AB7">
        <w:rPr>
          <w:rFonts w:ascii="Times New Roman" w:eastAsia="Calibri" w:hAnsi="Times New Roman" w:cs="Times New Roman"/>
          <w:sz w:val="28"/>
          <w:szCs w:val="28"/>
        </w:rPr>
        <w:t xml:space="preserve">установлено </w:t>
      </w:r>
      <w:r w:rsidRPr="004A6AB7">
        <w:rPr>
          <w:rFonts w:ascii="Times New Roman" w:hAnsi="Times New Roman" w:cs="Times New Roman"/>
          <w:sz w:val="28"/>
          <w:szCs w:val="28"/>
        </w:rPr>
        <w:t>право потребителя на</w:t>
      </w:r>
      <w:r w:rsidRPr="004A6AB7">
        <w:rPr>
          <w:rFonts w:ascii="Times New Roman" w:eastAsia="Calibri" w:hAnsi="Times New Roman" w:cs="Times New Roman"/>
          <w:sz w:val="28"/>
          <w:szCs w:val="28"/>
        </w:rPr>
        <w:t xml:space="preserve"> замен</w:t>
      </w:r>
      <w:r w:rsidRPr="004A6AB7">
        <w:rPr>
          <w:rFonts w:ascii="Times New Roman" w:hAnsi="Times New Roman" w:cs="Times New Roman"/>
          <w:sz w:val="28"/>
          <w:szCs w:val="28"/>
        </w:rPr>
        <w:t xml:space="preserve">у этого товара либо </w:t>
      </w:r>
      <w:r w:rsidRPr="004A6AB7">
        <w:rPr>
          <w:rFonts w:ascii="Times New Roman" w:eastAsia="Calibri" w:hAnsi="Times New Roman" w:cs="Times New Roman"/>
          <w:sz w:val="28"/>
          <w:szCs w:val="28"/>
        </w:rPr>
        <w:t>уменьшения покупной цены</w:t>
      </w:r>
      <w:r w:rsidRPr="004A6AB7">
        <w:rPr>
          <w:rFonts w:ascii="Times New Roman" w:hAnsi="Times New Roman" w:cs="Times New Roman"/>
          <w:sz w:val="28"/>
          <w:szCs w:val="28"/>
        </w:rPr>
        <w:t>, либо безвозмездное устранение недостатков, либо возврат уплаченных за товар денежных средств и возмещение понесенных покупателем убытков.</w:t>
      </w:r>
      <w:proofErr w:type="gramEnd"/>
    </w:p>
    <w:p w:rsidR="008160CC" w:rsidRPr="004A6AB7" w:rsidRDefault="003C40F2" w:rsidP="004A6AB7">
      <w:pPr>
        <w:widowControl w:val="0"/>
        <w:autoSpaceDE w:val="0"/>
        <w:autoSpaceDN w:val="0"/>
        <w:adjustRightInd w:val="0"/>
        <w:ind w:firstLine="567"/>
        <w:rPr>
          <w:rFonts w:ascii="Times New Roman" w:hAnsi="Times New Roman" w:cs="Times New Roman"/>
          <w:sz w:val="28"/>
          <w:szCs w:val="28"/>
        </w:rPr>
      </w:pPr>
      <w:r w:rsidRPr="004A6AB7">
        <w:rPr>
          <w:rFonts w:ascii="Times New Roman" w:hAnsi="Times New Roman" w:cs="Times New Roman"/>
          <w:sz w:val="28"/>
          <w:szCs w:val="28"/>
        </w:rPr>
        <w:t>У</w:t>
      </w:r>
      <w:r w:rsidR="00B736FF" w:rsidRPr="004A6AB7">
        <w:rPr>
          <w:rFonts w:ascii="Times New Roman" w:hAnsi="Times New Roman" w:cs="Times New Roman"/>
          <w:sz w:val="28"/>
          <w:szCs w:val="28"/>
        </w:rPr>
        <w:t xml:space="preserve">щемляющим является </w:t>
      </w:r>
      <w:r w:rsidRPr="004A6AB7">
        <w:rPr>
          <w:rFonts w:ascii="Times New Roman" w:hAnsi="Times New Roman" w:cs="Times New Roman"/>
          <w:sz w:val="28"/>
          <w:szCs w:val="28"/>
        </w:rPr>
        <w:t xml:space="preserve">и </w:t>
      </w:r>
      <w:r w:rsidR="00B736FF" w:rsidRPr="004A6AB7">
        <w:rPr>
          <w:rFonts w:ascii="Times New Roman" w:hAnsi="Times New Roman" w:cs="Times New Roman"/>
          <w:sz w:val="28"/>
          <w:szCs w:val="28"/>
        </w:rPr>
        <w:t xml:space="preserve">условие о возврате </w:t>
      </w:r>
      <w:r w:rsidR="006A0602">
        <w:rPr>
          <w:rFonts w:ascii="Times New Roman" w:hAnsi="Times New Roman" w:cs="Times New Roman"/>
          <w:sz w:val="28"/>
          <w:szCs w:val="28"/>
        </w:rPr>
        <w:t xml:space="preserve">покупателю </w:t>
      </w:r>
      <w:r w:rsidR="00B736FF" w:rsidRPr="004A6AB7">
        <w:rPr>
          <w:rFonts w:ascii="Times New Roman" w:hAnsi="Times New Roman" w:cs="Times New Roman"/>
          <w:sz w:val="28"/>
          <w:szCs w:val="28"/>
        </w:rPr>
        <w:t>денежных средств за товар</w:t>
      </w:r>
      <w:r w:rsidR="00B736FF" w:rsidRPr="004A6AB7">
        <w:rPr>
          <w:rFonts w:ascii="Times New Roman" w:eastAsia="Calibri" w:hAnsi="Times New Roman" w:cs="Times New Roman"/>
          <w:sz w:val="28"/>
          <w:szCs w:val="28"/>
        </w:rPr>
        <w:t xml:space="preserve"> только после реализации такого товара</w:t>
      </w:r>
      <w:r w:rsidR="00B736FF" w:rsidRPr="004A6AB7">
        <w:rPr>
          <w:rFonts w:ascii="Times New Roman" w:hAnsi="Times New Roman" w:cs="Times New Roman"/>
          <w:sz w:val="28"/>
          <w:szCs w:val="28"/>
        </w:rPr>
        <w:t xml:space="preserve">, в то время как </w:t>
      </w:r>
      <w:r w:rsidR="0095399E" w:rsidRPr="004A6AB7">
        <w:rPr>
          <w:rFonts w:ascii="Times New Roman" w:hAnsi="Times New Roman" w:cs="Times New Roman"/>
          <w:sz w:val="28"/>
          <w:szCs w:val="28"/>
        </w:rPr>
        <w:t xml:space="preserve">ст. 22 и </w:t>
      </w:r>
      <w:r w:rsidR="008160CC" w:rsidRPr="004A6AB7">
        <w:rPr>
          <w:rFonts w:ascii="Times New Roman" w:eastAsia="Calibri" w:hAnsi="Times New Roman" w:cs="Times New Roman"/>
          <w:sz w:val="28"/>
          <w:szCs w:val="28"/>
        </w:rPr>
        <w:t>п. 4. ст. 26.1 Закона</w:t>
      </w:r>
      <w:r w:rsidR="008160CC" w:rsidRPr="004A6AB7">
        <w:rPr>
          <w:rFonts w:ascii="Times New Roman" w:hAnsi="Times New Roman" w:cs="Times New Roman"/>
          <w:sz w:val="28"/>
          <w:szCs w:val="28"/>
        </w:rPr>
        <w:t xml:space="preserve"> </w:t>
      </w:r>
      <w:r w:rsidR="008160CC" w:rsidRPr="004A6AB7">
        <w:rPr>
          <w:rFonts w:ascii="Times New Roman" w:eastAsia="Calibri" w:hAnsi="Times New Roman" w:cs="Times New Roman"/>
          <w:sz w:val="28"/>
          <w:szCs w:val="28"/>
        </w:rPr>
        <w:t xml:space="preserve">РФ </w:t>
      </w:r>
      <w:r w:rsidR="008160CC" w:rsidRPr="004A6AB7">
        <w:rPr>
          <w:rFonts w:ascii="Times New Roman" w:eastAsia="Calibri" w:hAnsi="Times New Roman" w:cs="Times New Roman"/>
          <w:iCs/>
          <w:sz w:val="28"/>
          <w:szCs w:val="28"/>
        </w:rPr>
        <w:t>«О защите прав потребителей»</w:t>
      </w:r>
      <w:r w:rsidR="008160CC" w:rsidRPr="004A6AB7">
        <w:rPr>
          <w:rFonts w:ascii="Times New Roman" w:eastAsia="Calibri" w:hAnsi="Times New Roman" w:cs="Times New Roman"/>
          <w:sz w:val="28"/>
          <w:szCs w:val="28"/>
        </w:rPr>
        <w:t xml:space="preserve">, п. 21 Правил </w:t>
      </w:r>
      <w:r w:rsidR="00A04D84" w:rsidRPr="004A6AB7">
        <w:rPr>
          <w:rFonts w:ascii="Times New Roman" w:eastAsia="Calibri" w:hAnsi="Times New Roman" w:cs="Times New Roman"/>
          <w:sz w:val="28"/>
          <w:szCs w:val="28"/>
        </w:rPr>
        <w:t>продажи товаров дистанционным способом</w:t>
      </w:r>
      <w:r w:rsidR="00A04D84" w:rsidRPr="004A6AB7">
        <w:rPr>
          <w:rFonts w:ascii="Times New Roman" w:hAnsi="Times New Roman" w:cs="Times New Roman"/>
          <w:sz w:val="28"/>
          <w:szCs w:val="28"/>
        </w:rPr>
        <w:t xml:space="preserve"> установлен </w:t>
      </w:r>
      <w:r w:rsidR="008160CC" w:rsidRPr="004A6AB7">
        <w:rPr>
          <w:rFonts w:ascii="Times New Roman" w:eastAsia="Calibri" w:hAnsi="Times New Roman" w:cs="Times New Roman"/>
          <w:sz w:val="28"/>
          <w:szCs w:val="28"/>
        </w:rPr>
        <w:t>10</w:t>
      </w:r>
      <w:r w:rsidR="00A04D84" w:rsidRPr="004A6AB7">
        <w:rPr>
          <w:rFonts w:ascii="Times New Roman" w:hAnsi="Times New Roman" w:cs="Times New Roman"/>
          <w:sz w:val="28"/>
          <w:szCs w:val="28"/>
        </w:rPr>
        <w:t>-</w:t>
      </w:r>
      <w:r w:rsidR="008160CC" w:rsidRPr="004A6AB7">
        <w:rPr>
          <w:rFonts w:ascii="Times New Roman" w:eastAsia="Calibri" w:hAnsi="Times New Roman" w:cs="Times New Roman"/>
          <w:sz w:val="28"/>
          <w:szCs w:val="28"/>
        </w:rPr>
        <w:t>дне</w:t>
      </w:r>
      <w:r w:rsidR="00A04D84" w:rsidRPr="004A6AB7">
        <w:rPr>
          <w:rFonts w:ascii="Times New Roman" w:hAnsi="Times New Roman" w:cs="Times New Roman"/>
          <w:sz w:val="28"/>
          <w:szCs w:val="28"/>
        </w:rPr>
        <w:t>вный срок</w:t>
      </w:r>
      <w:r w:rsidR="008160CC" w:rsidRPr="004A6AB7">
        <w:rPr>
          <w:rFonts w:ascii="Times New Roman" w:eastAsia="Calibri" w:hAnsi="Times New Roman" w:cs="Times New Roman"/>
          <w:sz w:val="28"/>
          <w:szCs w:val="28"/>
        </w:rPr>
        <w:t xml:space="preserve"> со дня предъявления потребителем соответствующего требования.</w:t>
      </w:r>
    </w:p>
    <w:p w:rsidR="003C40F2" w:rsidRPr="004A6AB7" w:rsidRDefault="003C40F2" w:rsidP="004A6AB7">
      <w:pPr>
        <w:ind w:right="-5" w:firstLine="567"/>
        <w:rPr>
          <w:rFonts w:ascii="Times New Roman" w:hAnsi="Times New Roman" w:cs="Times New Roman"/>
          <w:sz w:val="28"/>
          <w:szCs w:val="28"/>
        </w:rPr>
      </w:pPr>
      <w:proofErr w:type="gramStart"/>
      <w:r w:rsidRPr="004A6AB7">
        <w:rPr>
          <w:rFonts w:ascii="Times New Roman" w:hAnsi="Times New Roman" w:cs="Times New Roman"/>
          <w:sz w:val="28"/>
          <w:szCs w:val="28"/>
        </w:rPr>
        <w:t xml:space="preserve">Также не соответствует установленным нормам условия договоров о том, что невозможен возврат товара, бывшего в использовании, </w:t>
      </w:r>
      <w:r w:rsidR="006A0602">
        <w:rPr>
          <w:rFonts w:ascii="Times New Roman" w:hAnsi="Times New Roman" w:cs="Times New Roman"/>
          <w:sz w:val="28"/>
          <w:szCs w:val="28"/>
        </w:rPr>
        <w:t xml:space="preserve">товара, </w:t>
      </w:r>
      <w:r w:rsidRPr="004A6AB7">
        <w:rPr>
          <w:rFonts w:ascii="Times New Roman" w:hAnsi="Times New Roman" w:cs="Times New Roman"/>
          <w:sz w:val="28"/>
          <w:szCs w:val="28"/>
        </w:rPr>
        <w:t>включенн</w:t>
      </w:r>
      <w:r w:rsidR="006A0602">
        <w:rPr>
          <w:rFonts w:ascii="Times New Roman" w:hAnsi="Times New Roman" w:cs="Times New Roman"/>
          <w:sz w:val="28"/>
          <w:szCs w:val="28"/>
        </w:rPr>
        <w:t>ого</w:t>
      </w:r>
      <w:r w:rsidRPr="004A6AB7">
        <w:rPr>
          <w:rFonts w:ascii="Times New Roman" w:hAnsi="Times New Roman" w:cs="Times New Roman"/>
          <w:sz w:val="28"/>
          <w:szCs w:val="28"/>
        </w:rPr>
        <w:t xml:space="preserve"> в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утвержденный постановлением Правительства РФ от 19.01.1998г. № 55.</w:t>
      </w:r>
      <w:proofErr w:type="gramEnd"/>
    </w:p>
    <w:p w:rsidR="003C1F4F" w:rsidRPr="004A6AB7" w:rsidRDefault="003C1F4F" w:rsidP="004A6AB7">
      <w:pPr>
        <w:ind w:right="-5" w:firstLine="567"/>
        <w:rPr>
          <w:rFonts w:ascii="Times New Roman" w:hAnsi="Times New Roman" w:cs="Times New Roman"/>
          <w:iCs/>
          <w:sz w:val="28"/>
          <w:szCs w:val="28"/>
        </w:rPr>
      </w:pPr>
      <w:r w:rsidRPr="004A6AB7">
        <w:rPr>
          <w:rFonts w:ascii="Times New Roman" w:hAnsi="Times New Roman" w:cs="Times New Roman"/>
          <w:sz w:val="28"/>
          <w:szCs w:val="28"/>
        </w:rPr>
        <w:t xml:space="preserve">Согласно п. 4 ст. 26.1 Закона </w:t>
      </w:r>
      <w:r w:rsidRPr="004A6AB7">
        <w:rPr>
          <w:rFonts w:ascii="Times New Roman" w:eastAsia="Calibri" w:hAnsi="Times New Roman" w:cs="Times New Roman"/>
          <w:sz w:val="28"/>
          <w:szCs w:val="28"/>
        </w:rPr>
        <w:t xml:space="preserve">РФ </w:t>
      </w:r>
      <w:r w:rsidRPr="004A6AB7">
        <w:rPr>
          <w:rFonts w:ascii="Times New Roman" w:eastAsia="Calibri" w:hAnsi="Times New Roman" w:cs="Times New Roman"/>
          <w:iCs/>
          <w:sz w:val="28"/>
          <w:szCs w:val="28"/>
        </w:rPr>
        <w:t xml:space="preserve">«О защите прав потребителей» </w:t>
      </w:r>
      <w:r w:rsidRPr="004A6AB7">
        <w:rPr>
          <w:rFonts w:ascii="Times New Roman" w:hAnsi="Times New Roman" w:cs="Times New Roman"/>
          <w:sz w:val="28"/>
          <w:szCs w:val="28"/>
        </w:rPr>
        <w:t xml:space="preserve">и п. 21 Правил </w:t>
      </w:r>
      <w:r w:rsidRPr="004A6AB7">
        <w:rPr>
          <w:rFonts w:ascii="Times New Roman" w:eastAsia="Calibri" w:hAnsi="Times New Roman" w:cs="Times New Roman"/>
          <w:sz w:val="28"/>
          <w:szCs w:val="28"/>
        </w:rPr>
        <w:t>продажи товаров дистанционным способом</w:t>
      </w:r>
      <w:r w:rsidRPr="004A6AB7">
        <w:rPr>
          <w:rFonts w:ascii="Times New Roman" w:hAnsi="Times New Roman" w:cs="Times New Roman"/>
          <w:sz w:val="28"/>
          <w:szCs w:val="28"/>
        </w:rPr>
        <w:t xml:space="preserve"> покупатель не вправе отказаться только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 </w:t>
      </w:r>
    </w:p>
    <w:p w:rsidR="006B302F" w:rsidRDefault="00BF05E4" w:rsidP="004A6AB7">
      <w:pPr>
        <w:widowControl w:val="0"/>
        <w:autoSpaceDE w:val="0"/>
        <w:autoSpaceDN w:val="0"/>
        <w:adjustRightInd w:val="0"/>
        <w:ind w:firstLine="567"/>
        <w:rPr>
          <w:rFonts w:ascii="Times New Roman" w:eastAsia="Calibri" w:hAnsi="Times New Roman" w:cs="Times New Roman"/>
          <w:sz w:val="28"/>
          <w:szCs w:val="28"/>
        </w:rPr>
      </w:pPr>
      <w:r w:rsidRPr="004A6AB7">
        <w:rPr>
          <w:rFonts w:ascii="Times New Roman" w:eastAsia="Calibri" w:hAnsi="Times New Roman" w:cs="Times New Roman"/>
          <w:sz w:val="28"/>
          <w:szCs w:val="28"/>
        </w:rPr>
        <w:t>Управление привлекло предпринимателей</w:t>
      </w:r>
      <w:r w:rsidR="006B302F" w:rsidRPr="004A6AB7">
        <w:rPr>
          <w:rFonts w:ascii="Times New Roman" w:eastAsia="Calibri" w:hAnsi="Times New Roman" w:cs="Times New Roman"/>
          <w:sz w:val="28"/>
          <w:szCs w:val="28"/>
        </w:rPr>
        <w:t xml:space="preserve"> </w:t>
      </w:r>
      <w:r w:rsidRPr="004A6AB7">
        <w:rPr>
          <w:rFonts w:ascii="Times New Roman" w:eastAsia="Calibri" w:hAnsi="Times New Roman" w:cs="Times New Roman"/>
          <w:sz w:val="28"/>
          <w:szCs w:val="28"/>
        </w:rPr>
        <w:t>-</w:t>
      </w:r>
      <w:r w:rsidR="006B302F" w:rsidRPr="004A6AB7">
        <w:rPr>
          <w:rFonts w:ascii="Times New Roman" w:eastAsia="Calibri" w:hAnsi="Times New Roman" w:cs="Times New Roman"/>
          <w:sz w:val="28"/>
          <w:szCs w:val="28"/>
        </w:rPr>
        <w:t xml:space="preserve"> </w:t>
      </w:r>
      <w:r w:rsidRPr="004A6AB7">
        <w:rPr>
          <w:rFonts w:ascii="Times New Roman" w:eastAsia="Calibri" w:hAnsi="Times New Roman" w:cs="Times New Roman"/>
          <w:sz w:val="28"/>
          <w:szCs w:val="28"/>
        </w:rPr>
        <w:t xml:space="preserve">продавцов товаров дистанционным способом </w:t>
      </w:r>
      <w:r w:rsidR="006B302F" w:rsidRPr="004A6AB7">
        <w:rPr>
          <w:rFonts w:ascii="Times New Roman" w:eastAsia="Calibri" w:hAnsi="Times New Roman" w:cs="Times New Roman"/>
          <w:sz w:val="28"/>
          <w:szCs w:val="28"/>
        </w:rPr>
        <w:t>к административной ответственности за нарушение прав потребителей на информацию и за включение в договоры с потребителями условий, ущемляющих их права.</w:t>
      </w:r>
    </w:p>
    <w:p w:rsidR="00162221" w:rsidRDefault="00162221" w:rsidP="004A6AB7">
      <w:pPr>
        <w:widowControl w:val="0"/>
        <w:autoSpaceDE w:val="0"/>
        <w:autoSpaceDN w:val="0"/>
        <w:adjustRightInd w:val="0"/>
        <w:ind w:firstLine="567"/>
        <w:rPr>
          <w:rFonts w:ascii="Times New Roman" w:eastAsia="Calibri" w:hAnsi="Times New Roman" w:cs="Times New Roman"/>
          <w:sz w:val="28"/>
          <w:szCs w:val="28"/>
        </w:rPr>
      </w:pPr>
    </w:p>
    <w:p w:rsidR="00162221" w:rsidRDefault="00162221" w:rsidP="004A6AB7">
      <w:pPr>
        <w:widowControl w:val="0"/>
        <w:autoSpaceDE w:val="0"/>
        <w:autoSpaceDN w:val="0"/>
        <w:adjustRightInd w:val="0"/>
        <w:ind w:firstLine="567"/>
        <w:rPr>
          <w:rFonts w:ascii="Times New Roman" w:eastAsia="Calibri" w:hAnsi="Times New Roman" w:cs="Times New Roman"/>
          <w:sz w:val="28"/>
          <w:szCs w:val="28"/>
        </w:rPr>
      </w:pPr>
    </w:p>
    <w:p w:rsidR="00162221" w:rsidRDefault="00162221" w:rsidP="004A6AB7">
      <w:pPr>
        <w:widowControl w:val="0"/>
        <w:autoSpaceDE w:val="0"/>
        <w:autoSpaceDN w:val="0"/>
        <w:adjustRightInd w:val="0"/>
        <w:ind w:firstLine="567"/>
        <w:rPr>
          <w:rFonts w:ascii="Times New Roman" w:eastAsia="Calibri" w:hAnsi="Times New Roman" w:cs="Times New Roman"/>
          <w:sz w:val="28"/>
          <w:szCs w:val="28"/>
        </w:rPr>
      </w:pPr>
    </w:p>
    <w:p w:rsidR="00162221" w:rsidRDefault="00162221" w:rsidP="004A6AB7">
      <w:pPr>
        <w:widowControl w:val="0"/>
        <w:autoSpaceDE w:val="0"/>
        <w:autoSpaceDN w:val="0"/>
        <w:adjustRightInd w:val="0"/>
        <w:ind w:firstLine="567"/>
        <w:rPr>
          <w:rFonts w:ascii="Times New Roman" w:eastAsia="Calibri" w:hAnsi="Times New Roman" w:cs="Times New Roman"/>
          <w:sz w:val="28"/>
          <w:szCs w:val="28"/>
        </w:rPr>
      </w:pPr>
    </w:p>
    <w:p w:rsidR="00162221" w:rsidRDefault="00162221" w:rsidP="004A6AB7">
      <w:pPr>
        <w:widowControl w:val="0"/>
        <w:autoSpaceDE w:val="0"/>
        <w:autoSpaceDN w:val="0"/>
        <w:adjustRightInd w:val="0"/>
        <w:ind w:firstLine="567"/>
        <w:rPr>
          <w:rFonts w:ascii="Times New Roman" w:eastAsia="Calibri" w:hAnsi="Times New Roman" w:cs="Times New Roman"/>
          <w:sz w:val="28"/>
          <w:szCs w:val="28"/>
        </w:rPr>
      </w:pPr>
    </w:p>
    <w:p w:rsidR="00162221" w:rsidRDefault="00162221" w:rsidP="004A6AB7">
      <w:pPr>
        <w:widowControl w:val="0"/>
        <w:autoSpaceDE w:val="0"/>
        <w:autoSpaceDN w:val="0"/>
        <w:adjustRightInd w:val="0"/>
        <w:ind w:firstLine="567"/>
        <w:rPr>
          <w:rFonts w:ascii="Times New Roman" w:eastAsia="Calibri" w:hAnsi="Times New Roman" w:cs="Times New Roman"/>
          <w:sz w:val="28"/>
          <w:szCs w:val="28"/>
        </w:rPr>
      </w:pPr>
    </w:p>
    <w:p w:rsidR="00162221" w:rsidRDefault="00162221" w:rsidP="004A6AB7">
      <w:pPr>
        <w:widowControl w:val="0"/>
        <w:autoSpaceDE w:val="0"/>
        <w:autoSpaceDN w:val="0"/>
        <w:adjustRightInd w:val="0"/>
        <w:ind w:firstLine="567"/>
        <w:rPr>
          <w:rFonts w:ascii="Times New Roman" w:eastAsia="Calibri" w:hAnsi="Times New Roman" w:cs="Times New Roman"/>
          <w:sz w:val="28"/>
          <w:szCs w:val="28"/>
        </w:rPr>
      </w:pPr>
    </w:p>
    <w:p w:rsidR="00162221" w:rsidRDefault="00162221" w:rsidP="004A6AB7">
      <w:pPr>
        <w:widowControl w:val="0"/>
        <w:autoSpaceDE w:val="0"/>
        <w:autoSpaceDN w:val="0"/>
        <w:adjustRightInd w:val="0"/>
        <w:ind w:firstLine="567"/>
        <w:rPr>
          <w:rFonts w:ascii="Times New Roman" w:eastAsia="Calibri" w:hAnsi="Times New Roman" w:cs="Times New Roman"/>
          <w:sz w:val="28"/>
          <w:szCs w:val="28"/>
        </w:rPr>
      </w:pPr>
    </w:p>
    <w:p w:rsidR="00162221" w:rsidRDefault="00162221" w:rsidP="004A6AB7">
      <w:pPr>
        <w:widowControl w:val="0"/>
        <w:autoSpaceDE w:val="0"/>
        <w:autoSpaceDN w:val="0"/>
        <w:adjustRightInd w:val="0"/>
        <w:ind w:firstLine="567"/>
        <w:rPr>
          <w:rFonts w:ascii="Times New Roman" w:eastAsia="Calibri" w:hAnsi="Times New Roman" w:cs="Times New Roman"/>
          <w:sz w:val="28"/>
          <w:szCs w:val="28"/>
        </w:rPr>
      </w:pPr>
    </w:p>
    <w:p w:rsidR="00162221" w:rsidRDefault="00162221" w:rsidP="004A6AB7">
      <w:pPr>
        <w:widowControl w:val="0"/>
        <w:autoSpaceDE w:val="0"/>
        <w:autoSpaceDN w:val="0"/>
        <w:adjustRightInd w:val="0"/>
        <w:ind w:firstLine="567"/>
        <w:rPr>
          <w:rFonts w:ascii="Times New Roman" w:eastAsia="Calibri" w:hAnsi="Times New Roman" w:cs="Times New Roman"/>
          <w:sz w:val="28"/>
          <w:szCs w:val="28"/>
        </w:rPr>
      </w:pPr>
    </w:p>
    <w:p w:rsidR="00162221" w:rsidRDefault="00162221" w:rsidP="004A6AB7">
      <w:pPr>
        <w:widowControl w:val="0"/>
        <w:autoSpaceDE w:val="0"/>
        <w:autoSpaceDN w:val="0"/>
        <w:adjustRightInd w:val="0"/>
        <w:ind w:firstLine="567"/>
        <w:rPr>
          <w:rFonts w:ascii="Times New Roman" w:eastAsia="Calibri" w:hAnsi="Times New Roman" w:cs="Times New Roman"/>
          <w:sz w:val="28"/>
          <w:szCs w:val="28"/>
        </w:rPr>
      </w:pPr>
    </w:p>
    <w:p w:rsidR="00162221" w:rsidRDefault="00162221" w:rsidP="004A6AB7">
      <w:pPr>
        <w:widowControl w:val="0"/>
        <w:autoSpaceDE w:val="0"/>
        <w:autoSpaceDN w:val="0"/>
        <w:adjustRightInd w:val="0"/>
        <w:ind w:firstLine="567"/>
        <w:rPr>
          <w:rFonts w:ascii="Times New Roman" w:eastAsia="Calibri" w:hAnsi="Times New Roman" w:cs="Times New Roman"/>
          <w:sz w:val="28"/>
          <w:szCs w:val="28"/>
        </w:rPr>
      </w:pPr>
    </w:p>
    <w:p w:rsidR="00162221" w:rsidRDefault="00162221" w:rsidP="004A6AB7">
      <w:pPr>
        <w:widowControl w:val="0"/>
        <w:autoSpaceDE w:val="0"/>
        <w:autoSpaceDN w:val="0"/>
        <w:adjustRightInd w:val="0"/>
        <w:ind w:firstLine="567"/>
        <w:rPr>
          <w:rFonts w:ascii="Times New Roman" w:eastAsia="Calibri" w:hAnsi="Times New Roman" w:cs="Times New Roman"/>
          <w:sz w:val="28"/>
          <w:szCs w:val="28"/>
        </w:rPr>
      </w:pPr>
    </w:p>
    <w:p w:rsidR="00162221" w:rsidRDefault="00162221" w:rsidP="004A6AB7">
      <w:pPr>
        <w:widowControl w:val="0"/>
        <w:autoSpaceDE w:val="0"/>
        <w:autoSpaceDN w:val="0"/>
        <w:adjustRightInd w:val="0"/>
        <w:ind w:firstLine="567"/>
        <w:rPr>
          <w:rFonts w:ascii="Times New Roman" w:eastAsia="Calibri" w:hAnsi="Times New Roman" w:cs="Times New Roman"/>
          <w:sz w:val="28"/>
          <w:szCs w:val="28"/>
        </w:rPr>
      </w:pP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При продаже товара дистанционным способом продавцом до заключения договора потребителю должна быть предоставлена следующая информация:</w:t>
      </w: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 xml:space="preserve">- об основных потребительских свойствах товара. Данная информация должна позволить потребителю определить, какой именно товар ему необходим, каков его состав, последствия его применения (употребления) и т.п. Такая информация также должна отвечать всем остальным требованиям законодательства о защите прав потребителей. В случае если потребителю оказалось недостаточно представленной информации, то он вправе </w:t>
      </w:r>
      <w:proofErr w:type="gramStart"/>
      <w:r w:rsidRPr="00162221">
        <w:rPr>
          <w:rFonts w:ascii="Arial" w:eastAsia="Times New Roman" w:hAnsi="Arial" w:cs="Arial"/>
          <w:sz w:val="20"/>
          <w:szCs w:val="20"/>
          <w:lang w:eastAsia="ru-RU"/>
        </w:rPr>
        <w:t>обратиться к продавцу с просьбой представить</w:t>
      </w:r>
      <w:proofErr w:type="gramEnd"/>
      <w:r w:rsidRPr="00162221">
        <w:rPr>
          <w:rFonts w:ascii="Arial" w:eastAsia="Times New Roman" w:hAnsi="Arial" w:cs="Arial"/>
          <w:sz w:val="20"/>
          <w:szCs w:val="20"/>
          <w:lang w:eastAsia="ru-RU"/>
        </w:rPr>
        <w:t xml:space="preserve"> ему дополнительные сведения;</w:t>
      </w: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 об адресе (месте нахождения) продавца, при этом должен быть указан как адрес фактического места нахождения продавца, так и его юридический адрес, номер телефона, факс, электронный адрес. Наличие такой информации позволит потребителю в дальнейшем в случае необходимости быстро связаться с продавцом;</w:t>
      </w: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 о месте изготовления товара. Место изготовления товара - это не только страна-изготовитель, но также город, адрес (место нахождения) изготовителя. Такая информация должна быть доведена до потребителя доступным ему способом, например, закодированная информация в виде штрих-кода не может рассматриваться как факт представления информации о месте изготовления потребителю;</w:t>
      </w: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 о полном фирменном наименовании продавца (изготовителя). Такая информация фактически дополняет информацию о месте нахождения продавца (изготовителя) и также имеет своей целью обеспечить потребителю более быстрое обращение к продавцу (изготовителю) в случае возникновения такой необходимости;</w:t>
      </w: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 о цене и об условиях приобретения товара. Данная информация является одной из важнейших составляющих, однако продавцы нередко в целях привлечения большего числа покупателей указывают стоимость товара без учета налогов или без учета почтовой доставки. Сведения об этом приводятся, как правило, мелким шрифтом либо в менее заметных местах рекламного проспекта, каталога. Нередки случаи, когда на товар из каталога предоставляются значительные скидки, однако при этом где-нибудь в незаметном месте указывается, что рекламная кампания действует в течение ограниченного срока;</w:t>
      </w: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 xml:space="preserve">- о его доставке. Данный пункт может иметь </w:t>
      </w:r>
      <w:proofErr w:type="gramStart"/>
      <w:r w:rsidRPr="00162221">
        <w:rPr>
          <w:rFonts w:ascii="Arial" w:eastAsia="Times New Roman" w:hAnsi="Arial" w:cs="Arial"/>
          <w:sz w:val="20"/>
          <w:szCs w:val="20"/>
          <w:lang w:eastAsia="ru-RU"/>
        </w:rPr>
        <w:t>важное значение</w:t>
      </w:r>
      <w:proofErr w:type="gramEnd"/>
      <w:r w:rsidRPr="00162221">
        <w:rPr>
          <w:rFonts w:ascii="Arial" w:eastAsia="Times New Roman" w:hAnsi="Arial" w:cs="Arial"/>
          <w:sz w:val="20"/>
          <w:szCs w:val="20"/>
          <w:lang w:eastAsia="ru-RU"/>
        </w:rPr>
        <w:t>, если продавец находится не в месте нахождения потребителя. В этом случае следует тщательно проверить условия доставки товара, входит ли условие о доставке товара в общую стоимость заказа или потребителю придется оплачивать доставку отдельно. При этом может также играть роль удаленность населенного пункта, в котором находится покупатель, от места нахождения продавца. В ряде случаев доставка товара является дополнительной услугой, и покупатель должен дополнительно сообщить о необходимости доставки продавцу. Если потребитель не сделает этого своевременно, то рискует взамен товара получить сообщение, что принадлежащий теперь покупателю товар он может получить в определенном (не всегда удобном для него) месте;</w:t>
      </w: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 о сроке службы, сроке годности и гарантийном сроке. Сведения, перечисленные в данном пункте, должны быть представлены потребителю до заключения договора купли-продажи. Таким образом, до приобретения товара потребитель должен узнать из информации, полученной от продавца, установлен ли на выбранный товар срок службы, срок годности или гарантийный срок, какова его продолжительность, где находятся сервисные центры;</w:t>
      </w: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 xml:space="preserve">- о порядке оплаты товара. Продавцом должна быть </w:t>
      </w:r>
      <w:proofErr w:type="gramStart"/>
      <w:r w:rsidRPr="00162221">
        <w:rPr>
          <w:rFonts w:ascii="Arial" w:eastAsia="Times New Roman" w:hAnsi="Arial" w:cs="Arial"/>
          <w:sz w:val="20"/>
          <w:szCs w:val="20"/>
          <w:lang w:eastAsia="ru-RU"/>
        </w:rPr>
        <w:t>определена</w:t>
      </w:r>
      <w:proofErr w:type="gramEnd"/>
      <w:r w:rsidRPr="00162221">
        <w:rPr>
          <w:rFonts w:ascii="Arial" w:eastAsia="Times New Roman" w:hAnsi="Arial" w:cs="Arial"/>
          <w:sz w:val="20"/>
          <w:szCs w:val="20"/>
          <w:lang w:eastAsia="ru-RU"/>
        </w:rPr>
        <w:t xml:space="preserve"> прежде всего форма оплаты: денежный перевод, наличные денежные средства в кассу и т.д. При этом продавец вправе самостоятельно выбрать наиболее приемлемую для него форму оплаты товара или предоставить ее выбор на усмотрение потребителя. Кроме того, должно быть определено, необходима ли предоплата или можно оплатить товар по факту его получения. Если речь идет о предоплате, то продавец вправе предусмотреть как полную, так и частичную предоплату. Подробная информация об этом также должна быть предоставлена покупателю;</w:t>
      </w: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lastRenderedPageBreak/>
        <w:t>- о сроке, в течение которого действует предложение о заключении договора. Если продавец не представил покупателю информацию о сроке действия его предложения, то считается, что оно действует неопределенный срок, при этом именно на тех условиях, которые стали покупателю известны из рекламного проспекта, каталога и т.п.</w:t>
      </w: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Вся вышеизложенная информация в соответствии с п. 3 ст. 26.1 Закона о защите прав потребителей должна быть предоставлена покупателю в момент доставки товара в письменной форме. Кроме того, покупателю должны быть предоставлены в письменной форме сведения о порядке и сроках возврата товара.</w:t>
      </w: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В соответствии с п. 4 ст. 26.1 Закона о защите прав потребителей покупатель вправе отказаться от товара в любое время до его передачи, а после передачи товара - в течение 7 дней.</w:t>
      </w: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Речь идет не о выявлении ненадлежащего качества товара, а просто о желании потребителя вернуть товар продавцу. При этом неважно, что именно послужило причиной отказа потребителя от приобретенного товара.</w:t>
      </w: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3 месяцев с момента передачи товара.</w:t>
      </w: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Таким образом, независимо от того, знал ли потребитель о своей возможности возвратить товар продавцу в течение определенного времени или продавец сообщил о такой возможности устно, в случае отсутствия письменной информации потребитель имеет право возвратить товар в течение трех месяцев с момента передачи товара.</w:t>
      </w: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Однако возврат товара надлежащего качества, приобретенного дистанционным способом продажи, возможен при соблюдении следующих условий.</w:t>
      </w: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 xml:space="preserve">1. Должны быть сохранены товарный вид товара, его потребительские свойства, а также документ, подтверждающий факт и условия покупки указанного товара. Так же как и во всех других случаях </w:t>
      </w:r>
      <w:proofErr w:type="gramStart"/>
      <w:r w:rsidRPr="00162221">
        <w:rPr>
          <w:rFonts w:ascii="Arial" w:eastAsia="Times New Roman" w:hAnsi="Arial" w:cs="Arial"/>
          <w:sz w:val="20"/>
          <w:szCs w:val="20"/>
          <w:lang w:eastAsia="ru-RU"/>
        </w:rPr>
        <w:t>предъявления</w:t>
      </w:r>
      <w:proofErr w:type="gramEnd"/>
      <w:r w:rsidRPr="00162221">
        <w:rPr>
          <w:rFonts w:ascii="Arial" w:eastAsia="Times New Roman" w:hAnsi="Arial" w:cs="Arial"/>
          <w:sz w:val="20"/>
          <w:szCs w:val="20"/>
          <w:lang w:eastAsia="ru-RU"/>
        </w:rPr>
        <w:t xml:space="preserve"> покупателем определенных требований продавцу,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 Такими доказательствами могут служить и предложение, направленное потребителю продавцом в виде рекламного проспекта, буклета, каталога, а также какая-либо переписка с продавцом по вопросам приобретения товара, свидетельские показания и т.п. Несмотря на то, что законодатель допускает предъявление каких-либо требований продавцу без документов, подтверждающих факт и условия покупки, все же рекомендуется после приобретения товара сохранять кассовые и товарные чеки. Это упростит и ускорит удовлетворение продавцом требований потребителя.</w:t>
      </w: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2. Потребитель не вправе отказаться от товара надлежащего качества, имеющего индивидуально определенные свойства, если указанный товар может быть использован исключительно приобретающим его потребителем. В данном случае сложно разграничить приобретение товара от его создания, поскольку наличие в товаре каких-либо индивидуальных характеристик, которые могут быть использованы только приобретающим его лицом, фактически означает, что товар создавался по заказу этого лица. Следовательно, речь идет уже не о купле-продаже, а о выполнении определенных работ, услуг по заказу потребителя на создание определенной вещи. У потребителя останется право доказать, что вещь не является индивидуально определенной и может быть использована другими лицами.</w:t>
      </w: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3. В случае отказа потребителя от товара надлежащего качества, приобретенного дистанционным способом, продавец обязан вернуть потребителю денежные средства, уплаченные за такой товар, но при этом в соответствии с п. 4 ст. 26.1 Закона о защите прав потребителей он вправе удержать расходы на доставку от потребителя возвращенного товара.</w:t>
      </w: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Срок удовлетворения требования потребителя о возврате товара надлежащего качества, приобретенного дистанционным способом продажи, - не позднее 10 дней со дня предъявления потребителем соответствующего требования. Законодатель не указывает форму, в которой должно быть сделано заявление о возврате товара, лучше, если оно будет сделано в письменной форме, поскольку в этом случае потребителю не придется доказывать факт и время предъявления требования продавцу.</w:t>
      </w: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Приводим примерный образец заявления покупателя о возврате товара, приобретенного дистанционным способом.</w:t>
      </w:r>
    </w:p>
    <w:p w:rsidR="00162221" w:rsidRPr="00162221" w:rsidRDefault="00162221" w:rsidP="00162221">
      <w:pPr>
        <w:jc w:val="left"/>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 </w:t>
      </w:r>
      <w:r w:rsidRPr="00162221">
        <w:rPr>
          <w:rFonts w:ascii="Times New Roman" w:eastAsia="Times New Roman" w:hAnsi="Times New Roman" w:cs="Times New Roman"/>
          <w:sz w:val="24"/>
          <w:szCs w:val="24"/>
          <w:lang w:eastAsia="ru-RU"/>
        </w:rPr>
        <w:t xml:space="preserve"> </w:t>
      </w:r>
    </w:p>
    <w:p w:rsidR="00162221" w:rsidRPr="00162221" w:rsidRDefault="00162221" w:rsidP="00162221">
      <w:pPr>
        <w:jc w:val="right"/>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Общество с ограниченной ответственностью</w:t>
      </w:r>
    </w:p>
    <w:p w:rsidR="00162221" w:rsidRPr="00162221" w:rsidRDefault="00162221" w:rsidP="00162221">
      <w:pPr>
        <w:jc w:val="right"/>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"Товары по почте"</w:t>
      </w:r>
    </w:p>
    <w:p w:rsidR="00162221" w:rsidRPr="00162221" w:rsidRDefault="00162221" w:rsidP="00162221">
      <w:pPr>
        <w:jc w:val="right"/>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 xml:space="preserve">г. </w:t>
      </w:r>
      <w:proofErr w:type="spellStart"/>
      <w:r w:rsidRPr="00162221">
        <w:rPr>
          <w:rFonts w:ascii="Arial" w:eastAsia="Times New Roman" w:hAnsi="Arial" w:cs="Arial"/>
          <w:sz w:val="20"/>
          <w:szCs w:val="20"/>
          <w:lang w:eastAsia="ru-RU"/>
        </w:rPr>
        <w:t>Энск</w:t>
      </w:r>
      <w:proofErr w:type="spellEnd"/>
      <w:r w:rsidRPr="00162221">
        <w:rPr>
          <w:rFonts w:ascii="Arial" w:eastAsia="Times New Roman" w:hAnsi="Arial" w:cs="Arial"/>
          <w:sz w:val="20"/>
          <w:szCs w:val="20"/>
          <w:lang w:eastAsia="ru-RU"/>
        </w:rPr>
        <w:t xml:space="preserve">, </w:t>
      </w:r>
      <w:proofErr w:type="spellStart"/>
      <w:r w:rsidRPr="00162221">
        <w:rPr>
          <w:rFonts w:ascii="Arial" w:eastAsia="Times New Roman" w:hAnsi="Arial" w:cs="Arial"/>
          <w:sz w:val="20"/>
          <w:szCs w:val="20"/>
          <w:lang w:eastAsia="ru-RU"/>
        </w:rPr>
        <w:t>пр-т</w:t>
      </w:r>
      <w:proofErr w:type="spellEnd"/>
      <w:r w:rsidRPr="00162221">
        <w:rPr>
          <w:rFonts w:ascii="Arial" w:eastAsia="Times New Roman" w:hAnsi="Arial" w:cs="Arial"/>
          <w:sz w:val="20"/>
          <w:szCs w:val="20"/>
          <w:lang w:eastAsia="ru-RU"/>
        </w:rPr>
        <w:t xml:space="preserve"> Энский, д. 23</w:t>
      </w:r>
    </w:p>
    <w:p w:rsidR="00162221" w:rsidRPr="00162221" w:rsidRDefault="00162221" w:rsidP="00162221">
      <w:pPr>
        <w:jc w:val="right"/>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от Петрова Петра Петровича</w:t>
      </w:r>
    </w:p>
    <w:p w:rsidR="00162221" w:rsidRPr="00162221" w:rsidRDefault="00162221" w:rsidP="00162221">
      <w:pPr>
        <w:jc w:val="right"/>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 xml:space="preserve">г. </w:t>
      </w:r>
      <w:proofErr w:type="spellStart"/>
      <w:r w:rsidRPr="00162221">
        <w:rPr>
          <w:rFonts w:ascii="Arial" w:eastAsia="Times New Roman" w:hAnsi="Arial" w:cs="Arial"/>
          <w:sz w:val="20"/>
          <w:szCs w:val="20"/>
          <w:lang w:eastAsia="ru-RU"/>
        </w:rPr>
        <w:t>Энск</w:t>
      </w:r>
      <w:proofErr w:type="spellEnd"/>
      <w:r w:rsidRPr="00162221">
        <w:rPr>
          <w:rFonts w:ascii="Arial" w:eastAsia="Times New Roman" w:hAnsi="Arial" w:cs="Arial"/>
          <w:sz w:val="20"/>
          <w:szCs w:val="20"/>
          <w:lang w:eastAsia="ru-RU"/>
        </w:rPr>
        <w:t>, ул. Энская, д. 34, кв. 33</w:t>
      </w:r>
    </w:p>
    <w:p w:rsidR="00162221" w:rsidRPr="00162221" w:rsidRDefault="00162221" w:rsidP="00162221">
      <w:pPr>
        <w:jc w:val="right"/>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контактный телефон 34-45-56</w:t>
      </w:r>
    </w:p>
    <w:p w:rsidR="00162221" w:rsidRPr="00162221" w:rsidRDefault="00162221" w:rsidP="00162221">
      <w:pPr>
        <w:jc w:val="left"/>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 </w:t>
      </w:r>
      <w:r w:rsidRPr="00162221">
        <w:rPr>
          <w:rFonts w:ascii="Times New Roman" w:eastAsia="Times New Roman" w:hAnsi="Times New Roman" w:cs="Times New Roman"/>
          <w:sz w:val="24"/>
          <w:szCs w:val="24"/>
          <w:lang w:eastAsia="ru-RU"/>
        </w:rPr>
        <w:t xml:space="preserve"> </w:t>
      </w:r>
    </w:p>
    <w:p w:rsidR="00162221" w:rsidRPr="00162221" w:rsidRDefault="00162221" w:rsidP="00162221">
      <w:pPr>
        <w:jc w:val="center"/>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ЗАЯВЛЕНИЕ</w:t>
      </w:r>
    </w:p>
    <w:p w:rsidR="00162221" w:rsidRPr="00162221" w:rsidRDefault="00162221" w:rsidP="00162221">
      <w:pPr>
        <w:jc w:val="left"/>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 </w:t>
      </w:r>
      <w:r w:rsidRPr="00162221">
        <w:rPr>
          <w:rFonts w:ascii="Times New Roman" w:eastAsia="Times New Roman" w:hAnsi="Times New Roman" w:cs="Times New Roman"/>
          <w:sz w:val="24"/>
          <w:szCs w:val="24"/>
          <w:lang w:eastAsia="ru-RU"/>
        </w:rPr>
        <w:t xml:space="preserve"> </w:t>
      </w: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lastRenderedPageBreak/>
        <w:t>12 января 2007 г. мной был получен по почте каталог реализуемой вашей организацией продукции. По указанному каталогу я выбрал плед на кровать, артикул 123, стоимостью 1500 руб.</w:t>
      </w: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13 января 2007 г. я перевел указанную сумму почтовым переводом по указанным реквизитам на счет вашей организации, 20 января 2007 г. получил по почте бандероль с заказанным мной пледом и при визуальном осмотре выяснил, что плед мне не подходит. В соответствии со ст. 26.1 Закона РФ "О защите прав потребителей", поскольку товар был приобретен мною дистанционным способом, я пользуюсь правом на возврат товара в течение семи дней, возвращаю указанный товар и прошу вернуть в 10-дневный срок уплаченные за него денежные средства.</w:t>
      </w:r>
    </w:p>
    <w:p w:rsidR="00162221" w:rsidRPr="00162221" w:rsidRDefault="00162221" w:rsidP="00162221">
      <w:pPr>
        <w:jc w:val="left"/>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 </w:t>
      </w:r>
      <w:r w:rsidRPr="00162221">
        <w:rPr>
          <w:rFonts w:ascii="Times New Roman" w:eastAsia="Times New Roman" w:hAnsi="Times New Roman" w:cs="Times New Roman"/>
          <w:sz w:val="24"/>
          <w:szCs w:val="24"/>
          <w:lang w:eastAsia="ru-RU"/>
        </w:rPr>
        <w:t xml:space="preserve"> </w:t>
      </w: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22.01.2007</w:t>
      </w:r>
    </w:p>
    <w:p w:rsidR="00162221" w:rsidRPr="00162221" w:rsidRDefault="00162221" w:rsidP="00162221">
      <w:pPr>
        <w:jc w:val="left"/>
        <w:rPr>
          <w:rFonts w:ascii="Times New Roman" w:eastAsia="Times New Roman" w:hAnsi="Times New Roman" w:cs="Times New Roman"/>
          <w:sz w:val="24"/>
          <w:szCs w:val="24"/>
          <w:lang w:eastAsia="ru-RU"/>
        </w:rPr>
      </w:pPr>
      <w:r w:rsidRPr="00162221">
        <w:rPr>
          <w:rFonts w:ascii="Courier New" w:eastAsia="Times New Roman" w:hAnsi="Courier New" w:cs="Courier New"/>
          <w:sz w:val="20"/>
          <w:szCs w:val="20"/>
          <w:lang w:eastAsia="ru-RU"/>
        </w:rPr>
        <w:t>    Петров                                                       П.П.Петров</w:t>
      </w:r>
    </w:p>
    <w:p w:rsidR="00162221" w:rsidRPr="00162221" w:rsidRDefault="00162221" w:rsidP="00162221">
      <w:pPr>
        <w:jc w:val="left"/>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 </w:t>
      </w:r>
      <w:r w:rsidRPr="00162221">
        <w:rPr>
          <w:rFonts w:ascii="Times New Roman" w:eastAsia="Times New Roman" w:hAnsi="Times New Roman" w:cs="Times New Roman"/>
          <w:sz w:val="24"/>
          <w:szCs w:val="24"/>
          <w:lang w:eastAsia="ru-RU"/>
        </w:rPr>
        <w:t xml:space="preserve"> </w:t>
      </w:r>
    </w:p>
    <w:p w:rsidR="00162221" w:rsidRPr="00162221" w:rsidRDefault="00162221" w:rsidP="00162221">
      <w:pPr>
        <w:ind w:firstLine="540"/>
        <w:rPr>
          <w:rFonts w:ascii="Times New Roman" w:eastAsia="Times New Roman" w:hAnsi="Times New Roman" w:cs="Times New Roman"/>
          <w:sz w:val="24"/>
          <w:szCs w:val="24"/>
          <w:lang w:eastAsia="ru-RU"/>
        </w:rPr>
      </w:pPr>
      <w:proofErr w:type="gramStart"/>
      <w:r w:rsidRPr="00162221">
        <w:rPr>
          <w:rFonts w:ascii="Arial" w:eastAsia="Times New Roman" w:hAnsi="Arial" w:cs="Arial"/>
          <w:sz w:val="20"/>
          <w:szCs w:val="20"/>
          <w:lang w:eastAsia="ru-RU"/>
        </w:rPr>
        <w:t>В письме Федеральной службы по надзору в сфере защиты прав потребителей и благополучия человека (далее - Федеральная служба) от 8 апреля 2005 г. N 0100/2569-05-32 "О пресечении правонарушений при дистанционном способе продажи товара" сообщается о значительном увеличении количества обращений граждан по поводу обмана и введения их в заблуждение относительно потребительских свойств и качества товаров, реализуемых вне стационарных мест торговли, посредством</w:t>
      </w:r>
      <w:proofErr w:type="gramEnd"/>
      <w:r w:rsidRPr="00162221">
        <w:rPr>
          <w:rFonts w:ascii="Arial" w:eastAsia="Times New Roman" w:hAnsi="Arial" w:cs="Arial"/>
          <w:sz w:val="20"/>
          <w:szCs w:val="20"/>
          <w:lang w:eastAsia="ru-RU"/>
        </w:rPr>
        <w:t xml:space="preserve"> ознакомления потребителей с предложенным описанием товара, содержащимся в каталогах, проспектах, буклетах и т.п., а также посредством электронных средств массовой информации и сре</w:t>
      </w:r>
      <w:proofErr w:type="gramStart"/>
      <w:r w:rsidRPr="00162221">
        <w:rPr>
          <w:rFonts w:ascii="Arial" w:eastAsia="Times New Roman" w:hAnsi="Arial" w:cs="Arial"/>
          <w:sz w:val="20"/>
          <w:szCs w:val="20"/>
          <w:lang w:eastAsia="ru-RU"/>
        </w:rPr>
        <w:t>дств св</w:t>
      </w:r>
      <w:proofErr w:type="gramEnd"/>
      <w:r w:rsidRPr="00162221">
        <w:rPr>
          <w:rFonts w:ascii="Arial" w:eastAsia="Times New Roman" w:hAnsi="Arial" w:cs="Arial"/>
          <w:sz w:val="20"/>
          <w:szCs w:val="20"/>
          <w:lang w:eastAsia="ru-RU"/>
        </w:rPr>
        <w:t>язи (</w:t>
      </w:r>
      <w:proofErr w:type="spellStart"/>
      <w:r w:rsidRPr="00162221">
        <w:rPr>
          <w:rFonts w:ascii="Arial" w:eastAsia="Times New Roman" w:hAnsi="Arial" w:cs="Arial"/>
          <w:sz w:val="20"/>
          <w:szCs w:val="20"/>
          <w:lang w:eastAsia="ru-RU"/>
        </w:rPr>
        <w:t>телерадиореклама</w:t>
      </w:r>
      <w:proofErr w:type="spellEnd"/>
      <w:r w:rsidRPr="00162221">
        <w:rPr>
          <w:rFonts w:ascii="Arial" w:eastAsia="Times New Roman" w:hAnsi="Arial" w:cs="Arial"/>
          <w:sz w:val="20"/>
          <w:szCs w:val="20"/>
          <w:lang w:eastAsia="ru-RU"/>
        </w:rPr>
        <w:t>, почтовая связь, Интернет).</w:t>
      </w:r>
    </w:p>
    <w:p w:rsidR="00162221" w:rsidRPr="00162221" w:rsidRDefault="00162221" w:rsidP="00162221">
      <w:pPr>
        <w:ind w:firstLine="540"/>
        <w:rPr>
          <w:rFonts w:ascii="Times New Roman" w:eastAsia="Times New Roman" w:hAnsi="Times New Roman" w:cs="Times New Roman"/>
          <w:sz w:val="24"/>
          <w:szCs w:val="24"/>
          <w:lang w:eastAsia="ru-RU"/>
        </w:rPr>
      </w:pPr>
      <w:proofErr w:type="gramStart"/>
      <w:r w:rsidRPr="00162221">
        <w:rPr>
          <w:rFonts w:ascii="Arial" w:eastAsia="Times New Roman" w:hAnsi="Arial" w:cs="Arial"/>
          <w:sz w:val="20"/>
          <w:szCs w:val="20"/>
          <w:lang w:eastAsia="ru-RU"/>
        </w:rPr>
        <w:t>Поскольку в большинстве случаев защита нарушенных потребительских прав граждан в рамках гражданского судопроизводства все еще недостаточно совершенна и эффективна, а в отдельных случаях затруднена или просто невозможна по причине умышленного несоблюдения со стороны продавцов соответствующих обязательных требований законодательства о защите прав потребителей, связанных, в частности, с доведением до потребителей полной, необходимой и достоверной информации о продавце (что зачастую не позволяет</w:t>
      </w:r>
      <w:proofErr w:type="gramEnd"/>
      <w:r w:rsidRPr="00162221">
        <w:rPr>
          <w:rFonts w:ascii="Arial" w:eastAsia="Times New Roman" w:hAnsi="Arial" w:cs="Arial"/>
          <w:sz w:val="20"/>
          <w:szCs w:val="20"/>
          <w:lang w:eastAsia="ru-RU"/>
        </w:rPr>
        <w:t xml:space="preserve"> даже идентифицировать и определить надлежащего ответчика по делу), для Роспотребнадзора приобретает особую значимость решение вопросов организации целенаправленной деятельности по контролю и надзору за соблюдением требований, предъявляемых к дистанционному способу продажи товаров, и выработки связанной с этим системы превентивных мер.</w:t>
      </w:r>
    </w:p>
    <w:p w:rsidR="00162221" w:rsidRPr="00162221" w:rsidRDefault="00162221" w:rsidP="00162221">
      <w:pPr>
        <w:ind w:firstLine="540"/>
        <w:rPr>
          <w:rFonts w:ascii="Times New Roman" w:eastAsia="Times New Roman" w:hAnsi="Times New Roman" w:cs="Times New Roman"/>
          <w:sz w:val="24"/>
          <w:szCs w:val="24"/>
          <w:lang w:eastAsia="ru-RU"/>
        </w:rPr>
      </w:pPr>
      <w:proofErr w:type="gramStart"/>
      <w:r w:rsidRPr="00162221">
        <w:rPr>
          <w:rFonts w:ascii="Arial" w:eastAsia="Times New Roman" w:hAnsi="Arial" w:cs="Arial"/>
          <w:sz w:val="20"/>
          <w:szCs w:val="20"/>
          <w:lang w:eastAsia="ru-RU"/>
        </w:rPr>
        <w:t>Как показывает анализ обращений граждан, поступающих в Федеральную службу, до 70% жалоб потребителей, пожелавших воспользоваться услугами дистанционной торговли, приходится на факты обмана при продаже биологически активных добавок к пище (БАД) и товаров медицинского назначения, которые, как правило, в конечном итоге реализуются по месту нахождения покупателя, т.е. непосредственно на дому у потребителя.</w:t>
      </w:r>
      <w:proofErr w:type="gramEnd"/>
      <w:r w:rsidRPr="00162221">
        <w:rPr>
          <w:rFonts w:ascii="Arial" w:eastAsia="Times New Roman" w:hAnsi="Arial" w:cs="Arial"/>
          <w:sz w:val="20"/>
          <w:szCs w:val="20"/>
          <w:lang w:eastAsia="ru-RU"/>
        </w:rPr>
        <w:t xml:space="preserve"> При этом нередко в результате сознательного введения потребителей в заблуждение относительно истинных потребительских свойств этих товаров причиняется вред жизни и здоровью потребителей.</w:t>
      </w:r>
    </w:p>
    <w:p w:rsidR="00162221" w:rsidRPr="00162221" w:rsidRDefault="00162221" w:rsidP="00162221">
      <w:pPr>
        <w:ind w:firstLine="540"/>
        <w:rPr>
          <w:rFonts w:ascii="Times New Roman" w:eastAsia="Times New Roman" w:hAnsi="Times New Roman" w:cs="Times New Roman"/>
          <w:sz w:val="24"/>
          <w:szCs w:val="24"/>
          <w:lang w:eastAsia="ru-RU"/>
        </w:rPr>
      </w:pPr>
      <w:proofErr w:type="gramStart"/>
      <w:r w:rsidRPr="00162221">
        <w:rPr>
          <w:rFonts w:ascii="Arial" w:eastAsia="Times New Roman" w:hAnsi="Arial" w:cs="Arial"/>
          <w:sz w:val="20"/>
          <w:szCs w:val="20"/>
          <w:lang w:eastAsia="ru-RU"/>
        </w:rPr>
        <w:t xml:space="preserve">В этой связи для субъектов предпринимательской деятельности, осуществляющих или желающих осуществлять розничную продажу товаров дистанционным способом, является обязательным соблюдение соответствующих норм, закрепленных в </w:t>
      </w:r>
      <w:proofErr w:type="spellStart"/>
      <w:r w:rsidRPr="00162221">
        <w:rPr>
          <w:rFonts w:ascii="Arial" w:eastAsia="Times New Roman" w:hAnsi="Arial" w:cs="Arial"/>
          <w:sz w:val="20"/>
          <w:szCs w:val="20"/>
          <w:lang w:eastAsia="ru-RU"/>
        </w:rPr>
        <w:t>абз</w:t>
      </w:r>
      <w:proofErr w:type="spellEnd"/>
      <w:r w:rsidRPr="00162221">
        <w:rPr>
          <w:rFonts w:ascii="Arial" w:eastAsia="Times New Roman" w:hAnsi="Arial" w:cs="Arial"/>
          <w:sz w:val="20"/>
          <w:szCs w:val="20"/>
          <w:lang w:eastAsia="ru-RU"/>
        </w:rPr>
        <w:t>. 2 п. 4 Правил продажи отдельных видов товаров, утвержденных Постановлением Правительства РФ от 19 января 1998 г. N 55, не допускающих вне стационарных мест торговли продажу продовольственных товаров (за исключением мороженого, безалкогольных напитков и пива, кондитерских</w:t>
      </w:r>
      <w:proofErr w:type="gramEnd"/>
      <w:r w:rsidRPr="00162221">
        <w:rPr>
          <w:rFonts w:ascii="Arial" w:eastAsia="Times New Roman" w:hAnsi="Arial" w:cs="Arial"/>
          <w:sz w:val="20"/>
          <w:szCs w:val="20"/>
          <w:lang w:eastAsia="ru-RU"/>
        </w:rPr>
        <w:t xml:space="preserve"> и хлебобулочных изделий в упаковке изготовителя товара), лекарственных препаратов, изделий из драгоценных металлов и драгоценных камней, оружия и патронов к нему, экземпляров аудиовизуальных произведений и фонограмм.</w:t>
      </w: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При выявлении со стороны должностных и юридических лиц нарушений указанных правовых норм в отношении них в установленном порядке применяются меры административной ответственности, предусмотренные ст. 14.15 КоАП РФ "Нарушение правил продажи отдельных видов товаров", а при несоблюдении определенного санитарными правилами порядка реализации БАД - ч. 2 ст. 14.4 КоАП РФ.</w:t>
      </w: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 xml:space="preserve">В вышеназванном письме указывается, что при наличии соответствующих жалоб и обращений потребителей контролирующие органы </w:t>
      </w:r>
      <w:proofErr w:type="gramStart"/>
      <w:r w:rsidRPr="00162221">
        <w:rPr>
          <w:rFonts w:ascii="Arial" w:eastAsia="Times New Roman" w:hAnsi="Arial" w:cs="Arial"/>
          <w:sz w:val="20"/>
          <w:szCs w:val="20"/>
          <w:lang w:eastAsia="ru-RU"/>
        </w:rPr>
        <w:t>полномочны</w:t>
      </w:r>
      <w:proofErr w:type="gramEnd"/>
      <w:r w:rsidRPr="00162221">
        <w:rPr>
          <w:rFonts w:ascii="Arial" w:eastAsia="Times New Roman" w:hAnsi="Arial" w:cs="Arial"/>
          <w:sz w:val="20"/>
          <w:szCs w:val="20"/>
          <w:lang w:eastAsia="ru-RU"/>
        </w:rPr>
        <w:t xml:space="preserve"> возбуждать дела об административном правонарушении и проводить административное расследование в отношении виновных должностных и юридических лиц, но требования потребителей имущественного характера согласно ст. 11 ГК РФ подлежат рассмотрению только в рамках гражданского судопроизводства и в административном порядке рассматриваться не должны.</w:t>
      </w: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t>Таким образом, если потребителю был причинен имущественный вред действиями продавца (изготовителя), то обращение потребителя в контролирующие органы не будет являться основанием для возмещения ему понесенных убытков. Необходимо обращаться в суд с исковым заявлением, в котором потребитель сможет подробно изложить все факты причинения ему определенных убытков и соответственно заявить определенные требования о взыскании денежных сре</w:t>
      </w:r>
      <w:proofErr w:type="gramStart"/>
      <w:r w:rsidRPr="00162221">
        <w:rPr>
          <w:rFonts w:ascii="Arial" w:eastAsia="Times New Roman" w:hAnsi="Arial" w:cs="Arial"/>
          <w:sz w:val="20"/>
          <w:szCs w:val="20"/>
          <w:lang w:eastAsia="ru-RU"/>
        </w:rPr>
        <w:t>дств с пр</w:t>
      </w:r>
      <w:proofErr w:type="gramEnd"/>
      <w:r w:rsidRPr="00162221">
        <w:rPr>
          <w:rFonts w:ascii="Arial" w:eastAsia="Times New Roman" w:hAnsi="Arial" w:cs="Arial"/>
          <w:sz w:val="20"/>
          <w:szCs w:val="20"/>
          <w:lang w:eastAsia="ru-RU"/>
        </w:rPr>
        <w:t>одавца (изготовителя) или совершении им определенных действий.</w:t>
      </w:r>
    </w:p>
    <w:p w:rsidR="00162221" w:rsidRPr="00162221" w:rsidRDefault="00162221" w:rsidP="00162221">
      <w:pPr>
        <w:ind w:firstLine="540"/>
        <w:rPr>
          <w:rFonts w:ascii="Times New Roman" w:eastAsia="Times New Roman" w:hAnsi="Times New Roman" w:cs="Times New Roman"/>
          <w:sz w:val="24"/>
          <w:szCs w:val="24"/>
          <w:lang w:eastAsia="ru-RU"/>
        </w:rPr>
      </w:pPr>
      <w:r w:rsidRPr="00162221">
        <w:rPr>
          <w:rFonts w:ascii="Arial" w:eastAsia="Times New Roman" w:hAnsi="Arial" w:cs="Arial"/>
          <w:sz w:val="20"/>
          <w:szCs w:val="20"/>
          <w:lang w:eastAsia="ru-RU"/>
        </w:rPr>
        <w:lastRenderedPageBreak/>
        <w:t>Если при получении товара, приобретенного дистанционным способом, или в процессе его дальнейшего использования потребитель обнаружил его ненадлежащее качество, в этом случае ему необходимо руководствоваться общими положениями, установленными в отношении реализации прав потребителя при приобретении ими товара ненадлежащего качества, которые были рассмотрены в предыдущих разделах. Никаких дополнительных особенностей в отношении последствий продажи товара ненадлежащего качества, приобретенных дистанционным способом, законодателем не установлено.</w:t>
      </w:r>
    </w:p>
    <w:p w:rsidR="00162221" w:rsidRPr="004A6AB7" w:rsidRDefault="00162221" w:rsidP="004A6AB7">
      <w:pPr>
        <w:widowControl w:val="0"/>
        <w:autoSpaceDE w:val="0"/>
        <w:autoSpaceDN w:val="0"/>
        <w:adjustRightInd w:val="0"/>
        <w:ind w:firstLine="567"/>
        <w:rPr>
          <w:rFonts w:ascii="Times New Roman" w:eastAsia="Calibri" w:hAnsi="Times New Roman" w:cs="Times New Roman"/>
          <w:sz w:val="28"/>
          <w:szCs w:val="28"/>
        </w:rPr>
      </w:pPr>
    </w:p>
    <w:sectPr w:rsidR="00162221" w:rsidRPr="004A6AB7" w:rsidSect="004A6AB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5383"/>
    <w:rsid w:val="00042551"/>
    <w:rsid w:val="00046A66"/>
    <w:rsid w:val="000B44DE"/>
    <w:rsid w:val="000C5E80"/>
    <w:rsid w:val="0011403A"/>
    <w:rsid w:val="00162221"/>
    <w:rsid w:val="001E4602"/>
    <w:rsid w:val="002A1EEB"/>
    <w:rsid w:val="002C7E89"/>
    <w:rsid w:val="003B5F20"/>
    <w:rsid w:val="003C1F4F"/>
    <w:rsid w:val="003C40F2"/>
    <w:rsid w:val="0043748F"/>
    <w:rsid w:val="004A6AB7"/>
    <w:rsid w:val="00502C8B"/>
    <w:rsid w:val="00507E64"/>
    <w:rsid w:val="005118D5"/>
    <w:rsid w:val="00534630"/>
    <w:rsid w:val="0055711B"/>
    <w:rsid w:val="005A6F34"/>
    <w:rsid w:val="005C5055"/>
    <w:rsid w:val="00602995"/>
    <w:rsid w:val="006A0602"/>
    <w:rsid w:val="006B302F"/>
    <w:rsid w:val="006F5965"/>
    <w:rsid w:val="0072615B"/>
    <w:rsid w:val="00786F9C"/>
    <w:rsid w:val="007C49FD"/>
    <w:rsid w:val="008160CC"/>
    <w:rsid w:val="00871675"/>
    <w:rsid w:val="008C1D46"/>
    <w:rsid w:val="00914413"/>
    <w:rsid w:val="00937361"/>
    <w:rsid w:val="0095399E"/>
    <w:rsid w:val="00984422"/>
    <w:rsid w:val="00A04D84"/>
    <w:rsid w:val="00A060C7"/>
    <w:rsid w:val="00B50043"/>
    <w:rsid w:val="00B736FF"/>
    <w:rsid w:val="00B80DE8"/>
    <w:rsid w:val="00B95FC0"/>
    <w:rsid w:val="00BB5995"/>
    <w:rsid w:val="00BF05E4"/>
    <w:rsid w:val="00C21E4B"/>
    <w:rsid w:val="00CA7F99"/>
    <w:rsid w:val="00CC30BB"/>
    <w:rsid w:val="00D94E1E"/>
    <w:rsid w:val="00DC6F18"/>
    <w:rsid w:val="00E73794"/>
    <w:rsid w:val="00EF7FEA"/>
    <w:rsid w:val="00F933B6"/>
    <w:rsid w:val="00F95383"/>
    <w:rsid w:val="00FF7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75"/>
  </w:style>
  <w:style w:type="paragraph" w:styleId="1">
    <w:name w:val="heading 1"/>
    <w:basedOn w:val="a"/>
    <w:link w:val="10"/>
    <w:uiPriority w:val="9"/>
    <w:qFormat/>
    <w:rsid w:val="00F95383"/>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538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95383"/>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Emphasis"/>
    <w:basedOn w:val="a0"/>
    <w:uiPriority w:val="20"/>
    <w:qFormat/>
    <w:rsid w:val="00F95383"/>
    <w:rPr>
      <w:i/>
      <w:iCs/>
    </w:rPr>
  </w:style>
  <w:style w:type="character" w:styleId="a5">
    <w:name w:val="Strong"/>
    <w:basedOn w:val="a0"/>
    <w:uiPriority w:val="22"/>
    <w:qFormat/>
    <w:rsid w:val="00F95383"/>
    <w:rPr>
      <w:b/>
      <w:bCs/>
    </w:rPr>
  </w:style>
  <w:style w:type="paragraph" w:customStyle="1" w:styleId="consplusnormal">
    <w:name w:val="consplusnormal"/>
    <w:basedOn w:val="a"/>
    <w:rsid w:val="0016222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162221"/>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5619932">
      <w:bodyDiv w:val="1"/>
      <w:marLeft w:val="0"/>
      <w:marRight w:val="0"/>
      <w:marTop w:val="0"/>
      <w:marBottom w:val="0"/>
      <w:divBdr>
        <w:top w:val="none" w:sz="0" w:space="0" w:color="auto"/>
        <w:left w:val="none" w:sz="0" w:space="0" w:color="auto"/>
        <w:bottom w:val="none" w:sz="0" w:space="0" w:color="auto"/>
        <w:right w:val="none" w:sz="0" w:space="0" w:color="auto"/>
      </w:divBdr>
      <w:divsChild>
        <w:div w:id="1538349707">
          <w:marLeft w:val="0"/>
          <w:marRight w:val="0"/>
          <w:marTop w:val="0"/>
          <w:marBottom w:val="0"/>
          <w:divBdr>
            <w:top w:val="none" w:sz="0" w:space="0" w:color="auto"/>
            <w:left w:val="none" w:sz="0" w:space="0" w:color="auto"/>
            <w:bottom w:val="none" w:sz="0" w:space="0" w:color="auto"/>
            <w:right w:val="none" w:sz="0" w:space="0" w:color="auto"/>
          </w:divBdr>
        </w:div>
      </w:divsChild>
    </w:div>
    <w:div w:id="211821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71418;fld=134;dst=10000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16996;fld=134;dst=100409" TargetMode="External"/><Relationship Id="rId5" Type="http://schemas.openxmlformats.org/officeDocument/2006/relationships/hyperlink" Target="consultantplus://offline/main?base=LAW;n=110205;fld=134;dst=3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3F38C-B897-44CA-B066-197819460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7</Pages>
  <Words>3263</Words>
  <Characters>18604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RPN</Company>
  <LinksUpToDate>false</LinksUpToDate>
  <CharactersWithSpaces>21824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S_ZPP</dc:creator>
  <cp:keywords/>
  <dc:description/>
  <cp:lastModifiedBy>Сотрудник бухгалтерии</cp:lastModifiedBy>
  <cp:revision>54</cp:revision>
  <cp:lastPrinted>2014-08-27T12:18:00Z</cp:lastPrinted>
  <dcterms:created xsi:type="dcterms:W3CDTF">2014-06-19T09:48:00Z</dcterms:created>
  <dcterms:modified xsi:type="dcterms:W3CDTF">2014-08-28T10:01:00Z</dcterms:modified>
</cp:coreProperties>
</file>